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22C" w:rsidRDefault="00972F1C">
      <w:pPr>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別紙３</w:t>
      </w:r>
    </w:p>
    <w:p w:rsidR="001B26E7" w:rsidRDefault="001B26E7">
      <w:pPr>
        <w:rPr>
          <w:rFonts w:asciiTheme="majorEastAsia" w:eastAsiaTheme="majorEastAsia" w:hAnsiTheme="majorEastAsia"/>
          <w:sz w:val="24"/>
        </w:rPr>
      </w:pPr>
    </w:p>
    <w:p w:rsidR="001B26E7" w:rsidRDefault="001B26E7">
      <w:pPr>
        <w:rPr>
          <w:rFonts w:asciiTheme="majorEastAsia" w:eastAsiaTheme="majorEastAsia" w:hAnsiTheme="majorEastAsia"/>
          <w:b/>
          <w:szCs w:val="21"/>
        </w:rPr>
      </w:pPr>
      <w:r>
        <w:rPr>
          <w:rFonts w:asciiTheme="majorEastAsia" w:eastAsiaTheme="majorEastAsia" w:hAnsiTheme="majorEastAsia" w:hint="eastAsia"/>
          <w:b/>
          <w:szCs w:val="21"/>
        </w:rPr>
        <w:t>タイトル</w:t>
      </w:r>
    </w:p>
    <w:p w:rsidR="001B26E7" w:rsidRDefault="001B26E7">
      <w:pPr>
        <w:rPr>
          <w:rFonts w:asciiTheme="majorEastAsia" w:eastAsiaTheme="majorEastAsia" w:hAnsiTheme="majorEastAsia"/>
          <w:b/>
          <w:szCs w:val="21"/>
        </w:rPr>
      </w:pPr>
      <w:r w:rsidRPr="004D68DB">
        <w:rPr>
          <w:rFonts w:asciiTheme="majorEastAsia" w:eastAsiaTheme="majorEastAsia" w:hAnsiTheme="majorEastAsia" w:hint="eastAsia"/>
          <w:b/>
          <w:szCs w:val="21"/>
        </w:rPr>
        <w:t>放送分野における情報アクセシビリティに関する指針（</w:t>
      </w:r>
      <w:r w:rsidRPr="004D68DB">
        <w:rPr>
          <w:rFonts w:asciiTheme="majorEastAsia" w:eastAsiaTheme="majorEastAsia" w:hAnsiTheme="majorEastAsia"/>
          <w:b/>
          <w:szCs w:val="21"/>
        </w:rPr>
        <w:t>案</w:t>
      </w:r>
      <w:r w:rsidRPr="004D68DB">
        <w:rPr>
          <w:rFonts w:asciiTheme="majorEastAsia" w:eastAsiaTheme="majorEastAsia" w:hAnsiTheme="majorEastAsia" w:hint="eastAsia"/>
          <w:b/>
          <w:szCs w:val="21"/>
        </w:rPr>
        <w:t>）に対する意見募集において提出された意見と総務省の考え方</w:t>
      </w:r>
    </w:p>
    <w:p w:rsidR="001B26E7" w:rsidRPr="0037319E" w:rsidRDefault="001B26E7" w:rsidP="001B26E7">
      <w:pPr>
        <w:tabs>
          <w:tab w:val="left" w:pos="4253"/>
          <w:tab w:val="left" w:pos="5245"/>
        </w:tabs>
        <w:rPr>
          <w:rFonts w:asciiTheme="majorEastAsia" w:eastAsiaTheme="majorEastAsia" w:hAnsiTheme="majorEastAsia"/>
          <w:szCs w:val="21"/>
        </w:rPr>
      </w:pPr>
      <w:r w:rsidRPr="0037319E">
        <w:rPr>
          <w:rFonts w:asciiTheme="majorEastAsia" w:eastAsiaTheme="majorEastAsia" w:hAnsiTheme="majorEastAsia" w:hint="eastAsia"/>
          <w:szCs w:val="21"/>
        </w:rPr>
        <w:t>意見募集期間：平成</w:t>
      </w:r>
      <w:r w:rsidRPr="0037319E">
        <w:rPr>
          <w:rFonts w:asciiTheme="majorEastAsia" w:eastAsiaTheme="majorEastAsia" w:hAnsiTheme="majorEastAsia"/>
          <w:szCs w:val="21"/>
        </w:rPr>
        <w:t>29年12月27日～平成30年1月30</w:t>
      </w:r>
      <w:r>
        <w:rPr>
          <w:rFonts w:asciiTheme="majorEastAsia" w:eastAsiaTheme="majorEastAsia" w:hAnsiTheme="majorEastAsia"/>
          <w:szCs w:val="21"/>
        </w:rPr>
        <w:t>日</w:t>
      </w:r>
    </w:p>
    <w:p w:rsidR="001B26E7" w:rsidRPr="0037319E" w:rsidRDefault="001B26E7" w:rsidP="001B26E7">
      <w:pPr>
        <w:tabs>
          <w:tab w:val="left" w:pos="4253"/>
          <w:tab w:val="left" w:pos="5245"/>
        </w:tabs>
        <w:rPr>
          <w:rFonts w:asciiTheme="majorEastAsia" w:eastAsiaTheme="majorEastAsia" w:hAnsiTheme="majorEastAsia"/>
          <w:szCs w:val="21"/>
        </w:rPr>
      </w:pPr>
      <w:r w:rsidRPr="0037319E">
        <w:rPr>
          <w:rFonts w:asciiTheme="majorEastAsia" w:eastAsiaTheme="majorEastAsia" w:hAnsiTheme="majorEastAsia" w:hint="eastAsia"/>
          <w:szCs w:val="21"/>
        </w:rPr>
        <w:t>意見提出20件（法人10件、個人10</w:t>
      </w:r>
      <w:r>
        <w:rPr>
          <w:rFonts w:asciiTheme="majorEastAsia" w:eastAsiaTheme="majorEastAsia" w:hAnsiTheme="majorEastAsia" w:hint="eastAsia"/>
          <w:szCs w:val="21"/>
        </w:rPr>
        <w:t>件）</w:t>
      </w:r>
    </w:p>
    <w:p w:rsidR="001B26E7" w:rsidRDefault="001B26E7"/>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番号１</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szCs w:val="21"/>
        </w:rPr>
        <w:t>個人</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B26E7" w:rsidRPr="00A11EDC" w:rsidRDefault="001B26E7"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非常時や年末年始の字幕がなくなってしまう際、音声認識ソフトを活用して代替する。</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情報保障という考え方を業界に浸透させる。</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1B26E7" w:rsidRPr="00CF420A" w:rsidRDefault="00CF420A" w:rsidP="00A11EDC">
      <w:pPr>
        <w:rPr>
          <w:rFonts w:ascii="ＭＳ ゴシック" w:eastAsia="ＭＳ ゴシック" w:hAnsi="ＭＳ ゴシック"/>
          <w:szCs w:val="21"/>
        </w:rPr>
      </w:pPr>
      <w:r w:rsidRPr="00CF420A">
        <w:rPr>
          <w:rFonts w:ascii="ＭＳ ゴシック" w:eastAsia="ＭＳ ゴシック" w:hAnsi="ＭＳ ゴシック" w:hint="eastAsia"/>
          <w:spacing w:val="-6"/>
        </w:rPr>
        <w:t>本意見募集の</w:t>
      </w:r>
      <w:r w:rsidRPr="00CF420A">
        <w:rPr>
          <w:rFonts w:ascii="ＭＳ ゴシック" w:eastAsia="ＭＳ ゴシック" w:hAnsi="ＭＳ ゴシック"/>
          <w:spacing w:val="-6"/>
        </w:rPr>
        <w:t>対象に</w:t>
      </w:r>
      <w:r w:rsidRPr="00CF420A">
        <w:rPr>
          <w:rFonts w:ascii="ＭＳ ゴシック" w:eastAsia="ＭＳ ゴシック" w:hAnsi="ＭＳ ゴシック" w:hint="eastAsia"/>
          <w:spacing w:val="-6"/>
        </w:rPr>
        <w:t>対する</w:t>
      </w:r>
      <w:r w:rsidRPr="00CF420A">
        <w:rPr>
          <w:rFonts w:ascii="ＭＳ ゴシック" w:eastAsia="ＭＳ ゴシック" w:hAnsi="ＭＳ ゴシック"/>
          <w:spacing w:val="-6"/>
        </w:rPr>
        <w:t>直接の御意見ではありませんが、</w:t>
      </w:r>
      <w:r w:rsidRPr="00CF420A">
        <w:rPr>
          <w:rFonts w:ascii="ＭＳ ゴシック" w:eastAsia="ＭＳ ゴシック" w:hAnsi="ＭＳ ゴシック" w:hint="eastAsia"/>
          <w:spacing w:val="-6"/>
        </w:rPr>
        <w:t>今後の視聴覚障害者等向け放送の普及促進</w:t>
      </w:r>
      <w:r w:rsidRPr="00CF420A">
        <w:rPr>
          <w:rFonts w:ascii="ＭＳ ゴシック" w:eastAsia="ＭＳ ゴシック" w:hAnsi="ＭＳ ゴシック"/>
          <w:spacing w:val="-6"/>
        </w:rPr>
        <w:t>を図る</w:t>
      </w:r>
      <w:r w:rsidRPr="00CF420A">
        <w:rPr>
          <w:rFonts w:ascii="ＭＳ ゴシック" w:eastAsia="ＭＳ ゴシック" w:hAnsi="ＭＳ ゴシック" w:hint="eastAsia"/>
          <w:spacing w:val="-6"/>
        </w:rPr>
        <w:t>上で、参考とさせていただきます。</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1B26E7" w:rsidRPr="00A11EDC" w:rsidRDefault="001B26E7" w:rsidP="00A11EDC">
      <w:pPr>
        <w:rPr>
          <w:rFonts w:asciiTheme="majorEastAsia" w:eastAsiaTheme="majorEastAsia" w:hAnsiTheme="majorEastAsia"/>
          <w:szCs w:val="21"/>
        </w:rPr>
      </w:pP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番号２</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szCs w:val="21"/>
        </w:rPr>
        <w:t>個人</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B26E7" w:rsidRPr="00A11EDC" w:rsidRDefault="001B26E7"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解説放送の目標値が字幕放送に比べ低すぎるので、高くしてほしい。</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E01F4C" w:rsidRPr="007E0270" w:rsidRDefault="00E01F4C" w:rsidP="00E01F4C">
      <w:pPr>
        <w:pStyle w:val="a3"/>
        <w:jc w:val="both"/>
        <w:rPr>
          <w:rFonts w:asciiTheme="majorEastAsia" w:eastAsiaTheme="majorEastAsia" w:hAnsiTheme="majorEastAsia"/>
          <w:spacing w:val="-6"/>
          <w:sz w:val="21"/>
        </w:rPr>
      </w:pPr>
      <w:r w:rsidRPr="007E0270">
        <w:rPr>
          <w:rFonts w:asciiTheme="majorEastAsia" w:eastAsiaTheme="majorEastAsia" w:hAnsiTheme="majorEastAsia" w:hint="eastAsia"/>
          <w:spacing w:val="-6"/>
          <w:sz w:val="21"/>
        </w:rPr>
        <w:t>視聴覚障害者等向け放送に関する研究会（以下</w:t>
      </w:r>
      <w:r w:rsidRPr="007E0270">
        <w:rPr>
          <w:rFonts w:asciiTheme="majorEastAsia" w:eastAsiaTheme="majorEastAsia" w:hAnsiTheme="majorEastAsia"/>
          <w:spacing w:val="-6"/>
          <w:sz w:val="21"/>
        </w:rPr>
        <w:t>「</w:t>
      </w:r>
      <w:r w:rsidRPr="007E0270">
        <w:rPr>
          <w:rFonts w:asciiTheme="majorEastAsia" w:eastAsiaTheme="majorEastAsia" w:hAnsiTheme="majorEastAsia" w:hint="eastAsia"/>
          <w:spacing w:val="-6"/>
          <w:sz w:val="21"/>
        </w:rPr>
        <w:t>研究会</w:t>
      </w:r>
      <w:r w:rsidRPr="007E0270">
        <w:rPr>
          <w:rFonts w:asciiTheme="majorEastAsia" w:eastAsiaTheme="majorEastAsia" w:hAnsiTheme="majorEastAsia"/>
          <w:spacing w:val="-6"/>
          <w:sz w:val="21"/>
        </w:rPr>
        <w:t>」</w:t>
      </w:r>
      <w:r w:rsidRPr="007E0270">
        <w:rPr>
          <w:rFonts w:asciiTheme="majorEastAsia" w:eastAsiaTheme="majorEastAsia" w:hAnsiTheme="majorEastAsia" w:hint="eastAsia"/>
          <w:spacing w:val="-6"/>
          <w:sz w:val="21"/>
        </w:rPr>
        <w:t>という</w:t>
      </w:r>
      <w:r w:rsidRPr="007E0270">
        <w:rPr>
          <w:rFonts w:asciiTheme="majorEastAsia" w:eastAsiaTheme="majorEastAsia" w:hAnsiTheme="majorEastAsia"/>
          <w:spacing w:val="-6"/>
          <w:sz w:val="21"/>
        </w:rPr>
        <w:t>。</w:t>
      </w:r>
      <w:r w:rsidRPr="007E0270">
        <w:rPr>
          <w:rFonts w:asciiTheme="majorEastAsia" w:eastAsiaTheme="majorEastAsia" w:hAnsiTheme="majorEastAsia" w:hint="eastAsia"/>
          <w:spacing w:val="-6"/>
          <w:sz w:val="21"/>
        </w:rPr>
        <w:t>）では、解説放送</w:t>
      </w:r>
      <w:r w:rsidRPr="007E0270">
        <w:rPr>
          <w:rFonts w:asciiTheme="majorEastAsia" w:eastAsiaTheme="majorEastAsia" w:hAnsiTheme="majorEastAsia"/>
          <w:spacing w:val="-6"/>
          <w:sz w:val="21"/>
        </w:rPr>
        <w:t>の実績</w:t>
      </w:r>
      <w:r w:rsidRPr="007E0270">
        <w:rPr>
          <w:rFonts w:asciiTheme="majorEastAsia" w:eastAsiaTheme="majorEastAsia" w:hAnsiTheme="majorEastAsia" w:hint="eastAsia"/>
          <w:spacing w:val="-6"/>
          <w:sz w:val="21"/>
        </w:rPr>
        <w:t>等</w:t>
      </w:r>
      <w:r w:rsidRPr="007E0270">
        <w:rPr>
          <w:rFonts w:asciiTheme="majorEastAsia" w:eastAsiaTheme="majorEastAsia" w:hAnsiTheme="majorEastAsia"/>
          <w:spacing w:val="-6"/>
          <w:sz w:val="21"/>
        </w:rPr>
        <w:t>の現状を踏まえ</w:t>
      </w:r>
      <w:r w:rsidRPr="007E0270">
        <w:rPr>
          <w:rFonts w:asciiTheme="majorEastAsia" w:eastAsiaTheme="majorEastAsia" w:hAnsiTheme="majorEastAsia" w:hint="eastAsia"/>
          <w:spacing w:val="-6"/>
          <w:sz w:val="21"/>
        </w:rPr>
        <w:t>、また</w:t>
      </w:r>
      <w:r w:rsidRPr="007E0270">
        <w:rPr>
          <w:rFonts w:asciiTheme="majorEastAsia" w:eastAsiaTheme="majorEastAsia" w:hAnsiTheme="majorEastAsia"/>
          <w:spacing w:val="-6"/>
          <w:sz w:val="21"/>
        </w:rPr>
        <w:t>諸外国における数値目標も参考としつつ、</w:t>
      </w:r>
      <w:r w:rsidRPr="007E0270">
        <w:rPr>
          <w:rFonts w:asciiTheme="majorEastAsia" w:eastAsiaTheme="majorEastAsia" w:hAnsiTheme="majorEastAsia" w:hint="eastAsia"/>
          <w:spacing w:val="-6"/>
          <w:sz w:val="21"/>
        </w:rPr>
        <w:t>本</w:t>
      </w:r>
      <w:r w:rsidRPr="007E0270">
        <w:rPr>
          <w:rFonts w:asciiTheme="majorEastAsia" w:eastAsiaTheme="majorEastAsia" w:hAnsiTheme="majorEastAsia"/>
          <w:spacing w:val="-6"/>
          <w:sz w:val="21"/>
        </w:rPr>
        <w:t>指針案の数値</w:t>
      </w:r>
      <w:r w:rsidRPr="007E0270">
        <w:rPr>
          <w:rFonts w:asciiTheme="majorEastAsia" w:eastAsiaTheme="majorEastAsia" w:hAnsiTheme="majorEastAsia" w:hint="eastAsia"/>
          <w:spacing w:val="-6"/>
          <w:sz w:val="21"/>
        </w:rPr>
        <w:t>目標</w:t>
      </w:r>
      <w:r w:rsidRPr="007E0270">
        <w:rPr>
          <w:rFonts w:asciiTheme="majorEastAsia" w:eastAsiaTheme="majorEastAsia" w:hAnsiTheme="majorEastAsia"/>
          <w:spacing w:val="-6"/>
          <w:sz w:val="21"/>
        </w:rPr>
        <w:t>について</w:t>
      </w:r>
      <w:r w:rsidRPr="007E0270">
        <w:rPr>
          <w:rFonts w:asciiTheme="majorEastAsia" w:eastAsiaTheme="majorEastAsia" w:hAnsiTheme="majorEastAsia" w:hint="eastAsia"/>
          <w:spacing w:val="-6"/>
          <w:sz w:val="21"/>
        </w:rPr>
        <w:t>提言</w:t>
      </w:r>
      <w:r w:rsidRPr="007E0270">
        <w:rPr>
          <w:rFonts w:asciiTheme="majorEastAsia" w:eastAsiaTheme="majorEastAsia" w:hAnsiTheme="majorEastAsia"/>
          <w:spacing w:val="-6"/>
          <w:sz w:val="21"/>
        </w:rPr>
        <w:t>が行われています。</w:t>
      </w:r>
    </w:p>
    <w:p w:rsidR="00E01F4C" w:rsidRPr="007E0270" w:rsidRDefault="00E01F4C" w:rsidP="00E01F4C">
      <w:pPr>
        <w:pStyle w:val="a3"/>
        <w:jc w:val="both"/>
        <w:rPr>
          <w:rFonts w:asciiTheme="majorEastAsia" w:eastAsiaTheme="majorEastAsia" w:hAnsiTheme="majorEastAsia"/>
          <w:spacing w:val="-6"/>
          <w:sz w:val="21"/>
        </w:rPr>
      </w:pPr>
      <w:r w:rsidRPr="007E0270">
        <w:rPr>
          <w:rFonts w:asciiTheme="majorEastAsia" w:eastAsiaTheme="majorEastAsia" w:hAnsiTheme="majorEastAsia" w:hint="eastAsia"/>
          <w:spacing w:val="-6"/>
          <w:sz w:val="21"/>
        </w:rPr>
        <w:t>この</w:t>
      </w:r>
      <w:r w:rsidRPr="007E0270">
        <w:rPr>
          <w:rFonts w:asciiTheme="majorEastAsia" w:eastAsiaTheme="majorEastAsia" w:hAnsiTheme="majorEastAsia"/>
          <w:spacing w:val="-6"/>
          <w:sz w:val="21"/>
        </w:rPr>
        <w:t>提言を踏まえて</w:t>
      </w:r>
      <w:r w:rsidRPr="007E0270">
        <w:rPr>
          <w:rFonts w:asciiTheme="majorEastAsia" w:eastAsiaTheme="majorEastAsia" w:hAnsiTheme="majorEastAsia" w:hint="eastAsia"/>
          <w:spacing w:val="-6"/>
          <w:sz w:val="21"/>
        </w:rPr>
        <w:t>、</w:t>
      </w:r>
      <w:r w:rsidRPr="007E0270">
        <w:rPr>
          <w:rFonts w:asciiTheme="majorEastAsia" w:eastAsiaTheme="majorEastAsia" w:hAnsiTheme="majorEastAsia"/>
          <w:spacing w:val="-6"/>
          <w:sz w:val="21"/>
        </w:rPr>
        <w:t>本指針</w:t>
      </w:r>
      <w:r w:rsidRPr="007E0270">
        <w:rPr>
          <w:rFonts w:asciiTheme="majorEastAsia" w:eastAsiaTheme="majorEastAsia" w:hAnsiTheme="majorEastAsia" w:hint="eastAsia"/>
          <w:spacing w:val="-6"/>
          <w:sz w:val="21"/>
        </w:rPr>
        <w:t>案の</w:t>
      </w:r>
      <w:r w:rsidRPr="007E0270">
        <w:rPr>
          <w:rFonts w:asciiTheme="majorEastAsia" w:eastAsiaTheme="majorEastAsia" w:hAnsiTheme="majorEastAsia"/>
          <w:spacing w:val="-6"/>
          <w:sz w:val="21"/>
        </w:rPr>
        <w:t>数値目標を</w:t>
      </w:r>
      <w:r w:rsidRPr="007E0270">
        <w:rPr>
          <w:rFonts w:asciiTheme="majorEastAsia" w:eastAsiaTheme="majorEastAsia" w:hAnsiTheme="majorEastAsia" w:hint="eastAsia"/>
          <w:spacing w:val="-6"/>
          <w:sz w:val="21"/>
        </w:rPr>
        <w:t>設定</w:t>
      </w:r>
      <w:r w:rsidRPr="007E0270">
        <w:rPr>
          <w:rFonts w:asciiTheme="majorEastAsia" w:eastAsiaTheme="majorEastAsia" w:hAnsiTheme="majorEastAsia"/>
          <w:spacing w:val="-6"/>
          <w:sz w:val="21"/>
        </w:rPr>
        <w:t>し</w:t>
      </w:r>
      <w:r w:rsidRPr="007E0270">
        <w:rPr>
          <w:rFonts w:asciiTheme="majorEastAsia" w:eastAsiaTheme="majorEastAsia" w:hAnsiTheme="majorEastAsia" w:hint="eastAsia"/>
          <w:spacing w:val="-6"/>
          <w:sz w:val="21"/>
        </w:rPr>
        <w:t>ており、</w:t>
      </w:r>
      <w:r w:rsidRPr="007E0270">
        <w:rPr>
          <w:rFonts w:asciiTheme="majorEastAsia" w:eastAsiaTheme="majorEastAsia" w:hAnsiTheme="majorEastAsia"/>
          <w:spacing w:val="-6"/>
          <w:sz w:val="21"/>
        </w:rPr>
        <w:t>数値目標は適切なものと考えます。</w:t>
      </w:r>
    </w:p>
    <w:p w:rsidR="006371BE" w:rsidRPr="00A11EDC" w:rsidRDefault="00E01F4C" w:rsidP="00E01F4C">
      <w:pPr>
        <w:rPr>
          <w:rFonts w:asciiTheme="majorEastAsia" w:eastAsiaTheme="majorEastAsia" w:hAnsiTheme="majorEastAsia"/>
          <w:szCs w:val="21"/>
        </w:rPr>
      </w:pPr>
      <w:r w:rsidRPr="007E0270">
        <w:rPr>
          <w:rFonts w:asciiTheme="majorEastAsia" w:eastAsiaTheme="majorEastAsia" w:hAnsiTheme="majorEastAsia" w:hint="eastAsia"/>
          <w:spacing w:val="-6"/>
        </w:rPr>
        <w:t>本指針の</w:t>
      </w:r>
      <w:r w:rsidRPr="007E0270">
        <w:rPr>
          <w:rFonts w:asciiTheme="majorEastAsia" w:eastAsiaTheme="majorEastAsia" w:hAnsiTheme="majorEastAsia"/>
          <w:spacing w:val="-6"/>
        </w:rPr>
        <w:t>策定により、放送事業者</w:t>
      </w:r>
      <w:r w:rsidRPr="007E0270">
        <w:rPr>
          <w:rFonts w:asciiTheme="majorEastAsia" w:eastAsiaTheme="majorEastAsia" w:hAnsiTheme="majorEastAsia" w:hint="eastAsia"/>
          <w:spacing w:val="-6"/>
        </w:rPr>
        <w:t>による</w:t>
      </w:r>
      <w:r w:rsidRPr="007E0270">
        <w:rPr>
          <w:rFonts w:asciiTheme="majorEastAsia" w:eastAsiaTheme="majorEastAsia" w:hAnsiTheme="majorEastAsia"/>
          <w:spacing w:val="-6"/>
        </w:rPr>
        <w:t>解説放送の一層の</w:t>
      </w:r>
      <w:r w:rsidRPr="007E0270">
        <w:rPr>
          <w:rFonts w:asciiTheme="majorEastAsia" w:eastAsiaTheme="majorEastAsia" w:hAnsiTheme="majorEastAsia" w:hint="eastAsia"/>
          <w:spacing w:val="-6"/>
        </w:rPr>
        <w:t>拡充</w:t>
      </w:r>
      <w:r w:rsidRPr="007E0270">
        <w:rPr>
          <w:rFonts w:asciiTheme="majorEastAsia" w:eastAsiaTheme="majorEastAsia" w:hAnsiTheme="majorEastAsia"/>
          <w:spacing w:val="-6"/>
        </w:rPr>
        <w:t>が図られることを期待して</w:t>
      </w:r>
      <w:r w:rsidRPr="007E0270">
        <w:rPr>
          <w:rFonts w:asciiTheme="majorEastAsia" w:eastAsiaTheme="majorEastAsia" w:hAnsiTheme="majorEastAsia" w:hint="eastAsia"/>
          <w:spacing w:val="-6"/>
        </w:rPr>
        <w:t>い</w:t>
      </w:r>
      <w:r w:rsidRPr="007E0270">
        <w:rPr>
          <w:rFonts w:asciiTheme="majorEastAsia" w:eastAsiaTheme="majorEastAsia" w:hAnsiTheme="majorEastAsia"/>
          <w:spacing w:val="-6"/>
        </w:rPr>
        <w:t>ます。</w:t>
      </w:r>
    </w:p>
    <w:p w:rsidR="006371BE" w:rsidRPr="00A11EDC" w:rsidRDefault="006371BE"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6371BE" w:rsidRPr="00A11EDC" w:rsidRDefault="006371BE"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6371BE" w:rsidRPr="00A11EDC" w:rsidRDefault="006371BE"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6371BE" w:rsidRPr="00A11EDC" w:rsidRDefault="006371BE"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緊急時の放送に加え、映画やドラマにも解説放送を入れてほしい。</w:t>
      </w:r>
    </w:p>
    <w:p w:rsidR="006371BE" w:rsidRPr="00A11EDC" w:rsidRDefault="006371BE"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6371BE" w:rsidRPr="00A11EDC" w:rsidRDefault="00E01F4C" w:rsidP="00A11EDC">
      <w:pPr>
        <w:pStyle w:val="a3"/>
        <w:jc w:val="both"/>
        <w:rPr>
          <w:rFonts w:asciiTheme="majorEastAsia" w:eastAsiaTheme="majorEastAsia" w:hAnsiTheme="majorEastAsia"/>
          <w:sz w:val="21"/>
        </w:rPr>
      </w:pPr>
      <w:r w:rsidRPr="007E0270">
        <w:rPr>
          <w:rFonts w:asciiTheme="majorEastAsia" w:eastAsiaTheme="majorEastAsia" w:hAnsiTheme="majorEastAsia" w:hint="eastAsia"/>
          <w:spacing w:val="-6"/>
          <w:sz w:val="21"/>
        </w:rPr>
        <w:lastRenderedPageBreak/>
        <w:t>本意見募集の</w:t>
      </w:r>
      <w:r w:rsidRPr="007E0270">
        <w:rPr>
          <w:rFonts w:asciiTheme="majorEastAsia" w:eastAsiaTheme="majorEastAsia" w:hAnsiTheme="majorEastAsia"/>
          <w:spacing w:val="-6"/>
          <w:sz w:val="21"/>
        </w:rPr>
        <w:t>対象に</w:t>
      </w:r>
      <w:r w:rsidRPr="007E0270">
        <w:rPr>
          <w:rFonts w:asciiTheme="majorEastAsia" w:eastAsiaTheme="majorEastAsia" w:hAnsiTheme="majorEastAsia" w:hint="eastAsia"/>
          <w:spacing w:val="-6"/>
          <w:sz w:val="21"/>
        </w:rPr>
        <w:t>対する</w:t>
      </w:r>
      <w:r w:rsidRPr="007E0270">
        <w:rPr>
          <w:rFonts w:asciiTheme="majorEastAsia" w:eastAsiaTheme="majorEastAsia" w:hAnsiTheme="majorEastAsia"/>
          <w:spacing w:val="-6"/>
          <w:sz w:val="21"/>
        </w:rPr>
        <w:t>直接の御意見ではありませんが、</w:t>
      </w:r>
      <w:r w:rsidRPr="007E0270">
        <w:rPr>
          <w:rFonts w:asciiTheme="majorEastAsia" w:eastAsiaTheme="majorEastAsia" w:hAnsiTheme="majorEastAsia" w:hint="eastAsia"/>
          <w:spacing w:val="-6"/>
          <w:sz w:val="21"/>
        </w:rPr>
        <w:t>今後の視聴覚障害者等向け放送の普及促進</w:t>
      </w:r>
      <w:r w:rsidRPr="007E0270">
        <w:rPr>
          <w:rFonts w:asciiTheme="majorEastAsia" w:eastAsiaTheme="majorEastAsia" w:hAnsiTheme="majorEastAsia"/>
          <w:spacing w:val="-6"/>
          <w:sz w:val="21"/>
        </w:rPr>
        <w:t>を図る</w:t>
      </w:r>
      <w:r w:rsidRPr="007E0270">
        <w:rPr>
          <w:rFonts w:asciiTheme="majorEastAsia" w:eastAsiaTheme="majorEastAsia" w:hAnsiTheme="majorEastAsia" w:hint="eastAsia"/>
          <w:spacing w:val="-6"/>
          <w:sz w:val="21"/>
        </w:rPr>
        <w:t>上で、参考とさせていただきます。</w:t>
      </w:r>
    </w:p>
    <w:p w:rsidR="006371BE" w:rsidRPr="00A11EDC" w:rsidRDefault="006371BE"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B26E7" w:rsidRPr="00A11EDC" w:rsidRDefault="006371BE" w:rsidP="00A11EDC">
      <w:pPr>
        <w:rPr>
          <w:rFonts w:asciiTheme="majorEastAsia" w:eastAsiaTheme="majorEastAsia" w:hAnsiTheme="majorEastAsia"/>
          <w:szCs w:val="21"/>
        </w:rPr>
      </w:pPr>
      <w:r w:rsidRPr="00A11EDC">
        <w:rPr>
          <w:rFonts w:asciiTheme="majorEastAsia" w:eastAsiaTheme="majorEastAsia" w:hAnsiTheme="majorEastAsia" w:hint="eastAsia"/>
          <w:kern w:val="0"/>
          <w:szCs w:val="21"/>
        </w:rPr>
        <w:t>外国語の映画や副音声を使用した番組が増えているが、そういった放送も一律に解説放送の除外番組とするのではなく、技術的な改善に努めるなどにより、主音声のみ、主音声と解説放送、副音声のみ、副音声（外国語）と外国語解説放送のように利用者が選べるようにしてほしい。２か国語放送や副音声を使用した番組について一律に除外してしまうと、放送事業者が解説放送をつける努力をしなくなる可能性がある。</w:t>
      </w:r>
    </w:p>
    <w:p w:rsidR="006371BE" w:rsidRPr="00A11EDC" w:rsidRDefault="006371BE"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6371BE" w:rsidRDefault="00E01F4C" w:rsidP="00A11EDC">
      <w:pPr>
        <w:rPr>
          <w:rFonts w:asciiTheme="majorEastAsia" w:eastAsiaTheme="majorEastAsia" w:hAnsiTheme="majorEastAsia"/>
          <w:szCs w:val="21"/>
        </w:rPr>
      </w:pPr>
      <w:r w:rsidRPr="007E0270">
        <w:rPr>
          <w:rFonts w:asciiTheme="majorEastAsia" w:eastAsiaTheme="majorEastAsia" w:hAnsiTheme="majorEastAsia" w:hint="eastAsia"/>
          <w:spacing w:val="-6"/>
        </w:rPr>
        <w:t>御意見の</w:t>
      </w:r>
      <w:r w:rsidRPr="007E0270">
        <w:rPr>
          <w:rFonts w:asciiTheme="majorEastAsia" w:eastAsiaTheme="majorEastAsia" w:hAnsiTheme="majorEastAsia"/>
          <w:spacing w:val="-6"/>
        </w:rPr>
        <w:t>ような仕組みは、</w:t>
      </w:r>
      <w:r w:rsidRPr="007E0270">
        <w:rPr>
          <w:rFonts w:asciiTheme="majorEastAsia" w:eastAsiaTheme="majorEastAsia" w:hAnsiTheme="majorEastAsia" w:hint="eastAsia"/>
          <w:spacing w:val="-6"/>
        </w:rPr>
        <w:t>現時点では</w:t>
      </w:r>
      <w:r w:rsidRPr="007E0270">
        <w:rPr>
          <w:rFonts w:asciiTheme="majorEastAsia" w:eastAsiaTheme="majorEastAsia" w:hAnsiTheme="majorEastAsia"/>
          <w:spacing w:val="-6"/>
        </w:rPr>
        <w:t>技術的には困難です</w:t>
      </w:r>
      <w:r w:rsidRPr="007E0270">
        <w:rPr>
          <w:rFonts w:asciiTheme="majorEastAsia" w:eastAsiaTheme="majorEastAsia" w:hAnsiTheme="majorEastAsia" w:hint="eastAsia"/>
          <w:spacing w:val="-6"/>
        </w:rPr>
        <w:t>が、普及目標の</w:t>
      </w:r>
      <w:r w:rsidRPr="007E0270">
        <w:rPr>
          <w:rFonts w:asciiTheme="majorEastAsia" w:eastAsiaTheme="majorEastAsia" w:hAnsiTheme="majorEastAsia"/>
          <w:spacing w:val="-6"/>
        </w:rPr>
        <w:t>対象</w:t>
      </w:r>
      <w:r w:rsidRPr="007E0270">
        <w:rPr>
          <w:rFonts w:asciiTheme="majorEastAsia" w:eastAsiaTheme="majorEastAsia" w:hAnsiTheme="majorEastAsia" w:hint="eastAsia"/>
          <w:spacing w:val="-6"/>
        </w:rPr>
        <w:t>となる</w:t>
      </w:r>
      <w:r w:rsidRPr="007E0270">
        <w:rPr>
          <w:rFonts w:asciiTheme="majorEastAsia" w:eastAsiaTheme="majorEastAsia" w:hAnsiTheme="majorEastAsia"/>
          <w:spacing w:val="-6"/>
        </w:rPr>
        <w:t>番組</w:t>
      </w:r>
      <w:r w:rsidRPr="007E0270">
        <w:rPr>
          <w:rFonts w:asciiTheme="majorEastAsia" w:eastAsiaTheme="majorEastAsia" w:hAnsiTheme="majorEastAsia" w:hint="eastAsia"/>
          <w:spacing w:val="-6"/>
        </w:rPr>
        <w:t>に</w:t>
      </w:r>
      <w:r w:rsidRPr="007E0270">
        <w:rPr>
          <w:rFonts w:asciiTheme="majorEastAsia" w:eastAsiaTheme="majorEastAsia" w:hAnsiTheme="majorEastAsia"/>
          <w:spacing w:val="-6"/>
        </w:rPr>
        <w:t>関する</w:t>
      </w:r>
      <w:r w:rsidRPr="007E0270">
        <w:rPr>
          <w:rFonts w:asciiTheme="majorEastAsia" w:eastAsiaTheme="majorEastAsia" w:hAnsiTheme="majorEastAsia" w:hint="eastAsia"/>
          <w:spacing w:val="-6"/>
        </w:rPr>
        <w:t>今後</w:t>
      </w:r>
      <w:r w:rsidRPr="007E0270">
        <w:rPr>
          <w:rFonts w:asciiTheme="majorEastAsia" w:eastAsiaTheme="majorEastAsia" w:hAnsiTheme="majorEastAsia"/>
          <w:spacing w:val="-6"/>
        </w:rPr>
        <w:t>の検討にあたっては、技術動向等を踏まえ</w:t>
      </w:r>
      <w:r w:rsidRPr="007E0270">
        <w:rPr>
          <w:rFonts w:asciiTheme="majorEastAsia" w:eastAsiaTheme="majorEastAsia" w:hAnsiTheme="majorEastAsia" w:hint="eastAsia"/>
          <w:spacing w:val="-6"/>
        </w:rPr>
        <w:t>、検討し</w:t>
      </w:r>
      <w:r w:rsidRPr="007E0270">
        <w:rPr>
          <w:rFonts w:asciiTheme="majorEastAsia" w:eastAsiaTheme="majorEastAsia" w:hAnsiTheme="majorEastAsia"/>
          <w:spacing w:val="-6"/>
        </w:rPr>
        <w:t>て</w:t>
      </w:r>
      <w:r w:rsidRPr="007E0270">
        <w:rPr>
          <w:rFonts w:asciiTheme="majorEastAsia" w:eastAsiaTheme="majorEastAsia" w:hAnsiTheme="majorEastAsia" w:hint="eastAsia"/>
          <w:spacing w:val="-6"/>
        </w:rPr>
        <w:t>い</w:t>
      </w:r>
      <w:r w:rsidRPr="007E0270">
        <w:rPr>
          <w:rFonts w:asciiTheme="majorEastAsia" w:eastAsiaTheme="majorEastAsia" w:hAnsiTheme="majorEastAsia"/>
          <w:spacing w:val="-6"/>
        </w:rPr>
        <w:t>きます。</w:t>
      </w:r>
    </w:p>
    <w:p w:rsidR="00E01F4C" w:rsidRPr="00A11EDC" w:rsidRDefault="00E01F4C" w:rsidP="00A11EDC">
      <w:pPr>
        <w:rPr>
          <w:rFonts w:asciiTheme="majorEastAsia" w:eastAsiaTheme="majorEastAsia" w:hAnsiTheme="majorEastAsia"/>
          <w:szCs w:val="21"/>
        </w:rPr>
      </w:pP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w:t>
      </w:r>
      <w:r w:rsidR="00397294" w:rsidRPr="00A11EDC">
        <w:rPr>
          <w:rFonts w:asciiTheme="majorEastAsia" w:eastAsiaTheme="majorEastAsia" w:hAnsiTheme="majorEastAsia" w:hint="eastAsia"/>
          <w:szCs w:val="21"/>
        </w:rPr>
        <w:t>３</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szCs w:val="21"/>
        </w:rPr>
        <w:t>個人</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映画番組の解説放送についてだがそれを実施しているテレビ局が偏っており日本テレビとフジテレビの邦画は実施しているがテレビ朝日は実施に消極的ではないか。正月に放送された映画君の名は。は、男女の入れ替わりやタイムスリップなど複雑な内容なのに解説放送がなく、一回見ただけでは、どこの場面で登場人物の男女が入れ替わったのかわからなかった。全てのキー局で邦画の解説放送は、実施すべきだと思う。</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6371BE" w:rsidRPr="00A11EDC" w:rsidRDefault="00E01F4C" w:rsidP="00A11EDC">
      <w:pPr>
        <w:rPr>
          <w:rFonts w:asciiTheme="majorEastAsia" w:eastAsiaTheme="majorEastAsia" w:hAnsiTheme="majorEastAsia"/>
          <w:szCs w:val="21"/>
        </w:rPr>
      </w:pPr>
      <w:r w:rsidRPr="007E0270">
        <w:rPr>
          <w:rFonts w:asciiTheme="majorEastAsia" w:eastAsiaTheme="majorEastAsia" w:hAnsiTheme="majorEastAsia" w:hint="eastAsia"/>
          <w:spacing w:val="-6"/>
        </w:rPr>
        <w:t>本意見募集の</w:t>
      </w:r>
      <w:r w:rsidRPr="007E0270">
        <w:rPr>
          <w:rFonts w:asciiTheme="majorEastAsia" w:eastAsiaTheme="majorEastAsia" w:hAnsiTheme="majorEastAsia"/>
          <w:spacing w:val="-6"/>
        </w:rPr>
        <w:t>対象に</w:t>
      </w:r>
      <w:r w:rsidRPr="007E0270">
        <w:rPr>
          <w:rFonts w:asciiTheme="majorEastAsia" w:eastAsiaTheme="majorEastAsia" w:hAnsiTheme="majorEastAsia" w:hint="eastAsia"/>
          <w:spacing w:val="-6"/>
        </w:rPr>
        <w:t>対する</w:t>
      </w:r>
      <w:r w:rsidRPr="007E0270">
        <w:rPr>
          <w:rFonts w:asciiTheme="majorEastAsia" w:eastAsiaTheme="majorEastAsia" w:hAnsiTheme="majorEastAsia"/>
          <w:spacing w:val="-6"/>
        </w:rPr>
        <w:t>直接の御意見ではありませんが、</w:t>
      </w:r>
      <w:r w:rsidRPr="007E0270">
        <w:rPr>
          <w:rFonts w:asciiTheme="majorEastAsia" w:eastAsiaTheme="majorEastAsia" w:hAnsiTheme="majorEastAsia" w:hint="eastAsia"/>
          <w:spacing w:val="-6"/>
        </w:rPr>
        <w:t>今後の視聴覚障害者等向け放送の普及促進</w:t>
      </w:r>
      <w:r w:rsidRPr="007E0270">
        <w:rPr>
          <w:rFonts w:asciiTheme="majorEastAsia" w:eastAsiaTheme="majorEastAsia" w:hAnsiTheme="majorEastAsia"/>
          <w:spacing w:val="-6"/>
        </w:rPr>
        <w:t>を図る</w:t>
      </w:r>
      <w:r w:rsidRPr="007E0270">
        <w:rPr>
          <w:rFonts w:asciiTheme="majorEastAsia" w:eastAsiaTheme="majorEastAsia" w:hAnsiTheme="majorEastAsia" w:hint="eastAsia"/>
          <w:spacing w:val="-6"/>
        </w:rPr>
        <w:t>上で、参考とさせていただきます。</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w:t>
      </w:r>
      <w:r w:rsidRPr="00A11EDC">
        <w:rPr>
          <w:rFonts w:asciiTheme="majorEastAsia" w:eastAsiaTheme="majorEastAsia" w:hAnsiTheme="majorEastAsia"/>
          <w:szCs w:val="21"/>
        </w:rPr>
        <w:t>意見</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szCs w:val="21"/>
        </w:rPr>
        <w:t>BS放送は、字幕放送番組が少なく地上波のスポーツ中継は、字幕放送があるのにBS放送のスポーツ中継で字幕放送がないのは、おかしいのではないか。</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1B26E7" w:rsidRPr="00A11EDC" w:rsidRDefault="009E04A0" w:rsidP="00A11EDC">
      <w:pPr>
        <w:rPr>
          <w:rFonts w:asciiTheme="majorEastAsia" w:eastAsiaTheme="majorEastAsia" w:hAnsiTheme="majorEastAsia"/>
          <w:szCs w:val="21"/>
        </w:rPr>
      </w:pPr>
      <w:r w:rsidRPr="00A11EDC">
        <w:rPr>
          <w:rFonts w:asciiTheme="majorEastAsia" w:eastAsiaTheme="majorEastAsia" w:hAnsiTheme="majorEastAsia" w:hint="eastAsia"/>
          <w:spacing w:val="-6"/>
          <w:szCs w:val="21"/>
        </w:rPr>
        <w:t>本意見募集の</w:t>
      </w:r>
      <w:r w:rsidRPr="00A11EDC">
        <w:rPr>
          <w:rFonts w:asciiTheme="majorEastAsia" w:eastAsiaTheme="majorEastAsia" w:hAnsiTheme="majorEastAsia"/>
          <w:spacing w:val="-6"/>
          <w:szCs w:val="21"/>
        </w:rPr>
        <w:t>対象に</w:t>
      </w:r>
      <w:r w:rsidRPr="00A11EDC">
        <w:rPr>
          <w:rFonts w:asciiTheme="majorEastAsia" w:eastAsiaTheme="majorEastAsia" w:hAnsiTheme="majorEastAsia" w:hint="eastAsia"/>
          <w:spacing w:val="-6"/>
          <w:szCs w:val="21"/>
        </w:rPr>
        <w:t>対する</w:t>
      </w:r>
      <w:r w:rsidRPr="00A11EDC">
        <w:rPr>
          <w:rFonts w:asciiTheme="majorEastAsia" w:eastAsiaTheme="majorEastAsia" w:hAnsiTheme="majorEastAsia"/>
          <w:spacing w:val="-6"/>
          <w:szCs w:val="21"/>
        </w:rPr>
        <w:t>直接の御意見ではありませんが、</w:t>
      </w:r>
      <w:r w:rsidRPr="00A11EDC">
        <w:rPr>
          <w:rFonts w:asciiTheme="majorEastAsia" w:eastAsiaTheme="majorEastAsia" w:hAnsiTheme="majorEastAsia" w:hint="eastAsia"/>
          <w:spacing w:val="-6"/>
          <w:kern w:val="0"/>
          <w:szCs w:val="21"/>
        </w:rPr>
        <w:t>今後の視</w:t>
      </w:r>
      <w:r w:rsidRPr="00A11EDC">
        <w:rPr>
          <w:rFonts w:asciiTheme="majorEastAsia" w:eastAsiaTheme="majorEastAsia" w:hAnsiTheme="majorEastAsia" w:hint="eastAsia"/>
          <w:spacing w:val="-6"/>
          <w:szCs w:val="21"/>
        </w:rPr>
        <w:t>聴覚障害者等向け放送の普及促進</w:t>
      </w:r>
      <w:r w:rsidRPr="00A11EDC">
        <w:rPr>
          <w:rFonts w:asciiTheme="majorEastAsia" w:eastAsiaTheme="majorEastAsia" w:hAnsiTheme="majorEastAsia"/>
          <w:spacing w:val="-6"/>
          <w:szCs w:val="21"/>
        </w:rPr>
        <w:t>を図る</w:t>
      </w:r>
      <w:r w:rsidRPr="00A11EDC">
        <w:rPr>
          <w:rFonts w:asciiTheme="majorEastAsia" w:eastAsiaTheme="majorEastAsia" w:hAnsiTheme="majorEastAsia" w:hint="eastAsia"/>
          <w:spacing w:val="-6"/>
          <w:kern w:val="0"/>
          <w:szCs w:val="21"/>
        </w:rPr>
        <w:t>上で、参考とさせていただきます。</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397294" w:rsidRPr="00A11EDC" w:rsidRDefault="00397294" w:rsidP="00A11EDC">
      <w:pPr>
        <w:rPr>
          <w:rFonts w:asciiTheme="majorEastAsia" w:eastAsiaTheme="majorEastAsia" w:hAnsiTheme="majorEastAsia"/>
          <w:szCs w:val="21"/>
        </w:rPr>
      </w:pP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番号４</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lastRenderedPageBreak/>
        <w:t>提出者</w:t>
      </w:r>
    </w:p>
    <w:p w:rsidR="00397294" w:rsidRPr="00A11EDC" w:rsidRDefault="00397294" w:rsidP="00A11EDC">
      <w:pPr>
        <w:rPr>
          <w:rFonts w:asciiTheme="majorEastAsia" w:eastAsiaTheme="majorEastAsia" w:hAnsiTheme="majorEastAsia"/>
          <w:kern w:val="0"/>
          <w:szCs w:val="21"/>
        </w:rPr>
      </w:pPr>
      <w:r w:rsidRPr="00A11EDC">
        <w:rPr>
          <w:rFonts w:asciiTheme="majorEastAsia" w:eastAsiaTheme="majorEastAsia" w:hAnsiTheme="majorEastAsia" w:hint="eastAsia"/>
          <w:kern w:val="0"/>
          <w:szCs w:val="21"/>
        </w:rPr>
        <w:t>岐阜県視覚障害者福祉協会</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テレビは、視覚障害者も利用する者が多く緊急性のある放送については、音声化をし外国語も翻訳し音声化する。</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1D29EC" w:rsidRPr="00A11EDC" w:rsidRDefault="009E04A0"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本意見募集の</w:t>
      </w:r>
      <w:r w:rsidRPr="00A11EDC">
        <w:rPr>
          <w:rFonts w:asciiTheme="majorEastAsia" w:eastAsiaTheme="majorEastAsia" w:hAnsiTheme="majorEastAsia"/>
          <w:szCs w:val="21"/>
        </w:rPr>
        <w:t>対象に</w:t>
      </w:r>
      <w:r w:rsidRPr="00A11EDC">
        <w:rPr>
          <w:rFonts w:asciiTheme="majorEastAsia" w:eastAsiaTheme="majorEastAsia" w:hAnsiTheme="majorEastAsia" w:hint="eastAsia"/>
          <w:szCs w:val="21"/>
        </w:rPr>
        <w:t>対する</w:t>
      </w:r>
      <w:r w:rsidRPr="00A11EDC">
        <w:rPr>
          <w:rFonts w:asciiTheme="majorEastAsia" w:eastAsiaTheme="majorEastAsia" w:hAnsiTheme="majorEastAsia"/>
          <w:szCs w:val="21"/>
        </w:rPr>
        <w:t>直接の御意見ではありませんが、</w:t>
      </w:r>
      <w:r w:rsidRPr="00A11EDC">
        <w:rPr>
          <w:rFonts w:asciiTheme="majorEastAsia" w:eastAsiaTheme="majorEastAsia" w:hAnsiTheme="majorEastAsia" w:hint="eastAsia"/>
          <w:szCs w:val="21"/>
        </w:rPr>
        <w:t>今後の視聴覚障害者等向け放送の普及促進</w:t>
      </w:r>
      <w:r w:rsidRPr="00A11EDC">
        <w:rPr>
          <w:rFonts w:asciiTheme="majorEastAsia" w:eastAsiaTheme="majorEastAsia" w:hAnsiTheme="majorEastAsia"/>
          <w:szCs w:val="21"/>
        </w:rPr>
        <w:t>を図る</w:t>
      </w:r>
      <w:r w:rsidRPr="00A11EDC">
        <w:rPr>
          <w:rFonts w:asciiTheme="majorEastAsia" w:eastAsiaTheme="majorEastAsia" w:hAnsiTheme="majorEastAsia" w:hint="eastAsia"/>
          <w:szCs w:val="21"/>
        </w:rPr>
        <w:t>上で、参考とさせていただきます。</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w:t>
      </w:r>
      <w:r w:rsidRPr="00A11EDC">
        <w:rPr>
          <w:rFonts w:asciiTheme="majorEastAsia" w:eastAsiaTheme="majorEastAsia" w:hAnsiTheme="majorEastAsia"/>
          <w:szCs w:val="21"/>
        </w:rPr>
        <w:t>意見</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また、ラジオはＡＭ、ＦＭ、短波放送を聞いている人にもテレビと同時に音声を流すことが必要である。ラジオはテレビより時間的なずれもある。</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F86E34" w:rsidRDefault="009E04A0"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本意見募集の</w:t>
      </w:r>
      <w:r w:rsidRPr="00A11EDC">
        <w:rPr>
          <w:rFonts w:asciiTheme="majorEastAsia" w:eastAsiaTheme="majorEastAsia" w:hAnsiTheme="majorEastAsia"/>
          <w:szCs w:val="21"/>
        </w:rPr>
        <w:t>対象に</w:t>
      </w:r>
      <w:r w:rsidRPr="00A11EDC">
        <w:rPr>
          <w:rFonts w:asciiTheme="majorEastAsia" w:eastAsiaTheme="majorEastAsia" w:hAnsiTheme="majorEastAsia" w:hint="eastAsia"/>
          <w:szCs w:val="21"/>
        </w:rPr>
        <w:t>対する</w:t>
      </w:r>
      <w:r w:rsidRPr="00A11EDC">
        <w:rPr>
          <w:rFonts w:asciiTheme="majorEastAsia" w:eastAsiaTheme="majorEastAsia" w:hAnsiTheme="majorEastAsia"/>
          <w:szCs w:val="21"/>
        </w:rPr>
        <w:t>直接の御意見ではありませんが、</w:t>
      </w:r>
      <w:r w:rsidRPr="00A11EDC">
        <w:rPr>
          <w:rFonts w:asciiTheme="majorEastAsia" w:eastAsiaTheme="majorEastAsia" w:hAnsiTheme="majorEastAsia" w:hint="eastAsia"/>
          <w:szCs w:val="21"/>
        </w:rPr>
        <w:t>今後の視聴覚障害者等向け放送の普及促進</w:t>
      </w:r>
      <w:r w:rsidRPr="00A11EDC">
        <w:rPr>
          <w:rFonts w:asciiTheme="majorEastAsia" w:eastAsiaTheme="majorEastAsia" w:hAnsiTheme="majorEastAsia"/>
          <w:szCs w:val="21"/>
        </w:rPr>
        <w:t>を図る</w:t>
      </w:r>
      <w:r w:rsidRPr="00A11EDC">
        <w:rPr>
          <w:rFonts w:asciiTheme="majorEastAsia" w:eastAsiaTheme="majorEastAsia" w:hAnsiTheme="majorEastAsia" w:hint="eastAsia"/>
          <w:szCs w:val="21"/>
        </w:rPr>
        <w:t>上で、参考とさせていただきます。</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397294" w:rsidRPr="00A11EDC" w:rsidRDefault="00397294" w:rsidP="00A11EDC">
      <w:pPr>
        <w:rPr>
          <w:rFonts w:asciiTheme="majorEastAsia" w:eastAsiaTheme="majorEastAsia" w:hAnsiTheme="majorEastAsia"/>
          <w:szCs w:val="21"/>
        </w:rPr>
      </w:pP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番号５</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397294" w:rsidRPr="00A11EDC" w:rsidRDefault="00397294" w:rsidP="00A11EDC">
      <w:pPr>
        <w:rPr>
          <w:rFonts w:asciiTheme="majorEastAsia" w:eastAsiaTheme="majorEastAsia" w:hAnsiTheme="majorEastAsia"/>
          <w:kern w:val="0"/>
          <w:szCs w:val="21"/>
        </w:rPr>
      </w:pPr>
      <w:r w:rsidRPr="00A11EDC">
        <w:rPr>
          <w:rFonts w:asciiTheme="majorEastAsia" w:eastAsiaTheme="majorEastAsia" w:hAnsiTheme="majorEastAsia" w:hint="eastAsia"/>
          <w:kern w:val="0"/>
          <w:szCs w:val="21"/>
        </w:rPr>
        <w:t>日本点字図書館</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テレビニュース番組に音声解説（副音声）をつけること</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既存の調査によりますと、80％以上の視覚障害者は、テレビニュースを聴いています。ラジオニュースに比べると、明らかに量が違うからです。</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そのテレビニュースで最も困ることは、外国人の発言が、そのまま流れることです。字幕は、視覚障害者には読めません。発言の内容がわからないまま、ニュースを聴かざるを得ません。また、発言者がだれか確認できないように、発言者の顔にモザイクがかけてあるのと同じように、音声も加工してあります。外国人の発言と同じように、これも視覚障害者にはわかりません。</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新行政指針案には、大災害発生時のスーパーをできる限り読み上げるという指摘がありますが、通常ニュース番組の中での字幕の読み上げについては触れられていません。しかし、テレビニュース番組の中で、字幕の読みあげがなければ、視覚障害者には理解ができない箇所があります。音声解説は、感情表現を交えないで、アナウンサーが読みあげるように淡々と読みあげてください。発言者の声音を真似るような読み方は違反です。したがって、アナ</w:t>
      </w:r>
      <w:r w:rsidRPr="00A11EDC">
        <w:rPr>
          <w:rFonts w:asciiTheme="majorEastAsia" w:eastAsiaTheme="majorEastAsia" w:hAnsiTheme="majorEastAsia" w:hint="eastAsia"/>
          <w:szCs w:val="21"/>
        </w:rPr>
        <w:lastRenderedPageBreak/>
        <w:t>ウンサーでもディレクターでも、その場にいる人が簡単に読むことができます。男性の発言を、女性が字幕を読んでもいっこうにかまいません。</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一昨年４月から、障害を理由とする差別の解消の推進に関する法律が施行されました。公的機関が障害者に対し、合理的配慮をすることを義務付けています。テレビ放送は、民間企業とは異なり、公共の機関として責任を負うのは当然です。ニュース番組で、字幕を読みあげないのは、明らかに合理的配慮をしていないことになります。</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このような状況をご賢察の上、ぜひご検討をお願いいたします。</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9E04A0" w:rsidRPr="00A11EDC" w:rsidRDefault="009E04A0"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外国人</w:t>
      </w:r>
      <w:r w:rsidRPr="00A11EDC">
        <w:rPr>
          <w:rFonts w:asciiTheme="majorEastAsia" w:eastAsiaTheme="majorEastAsia" w:hAnsiTheme="majorEastAsia"/>
          <w:szCs w:val="21"/>
        </w:rPr>
        <w:t>の発言については、</w:t>
      </w:r>
      <w:r w:rsidRPr="00A11EDC">
        <w:rPr>
          <w:rFonts w:asciiTheme="majorEastAsia" w:eastAsiaTheme="majorEastAsia" w:hAnsiTheme="majorEastAsia" w:hint="eastAsia"/>
          <w:szCs w:val="21"/>
        </w:rPr>
        <w:t>研究会</w:t>
      </w:r>
      <w:r w:rsidRPr="00A11EDC">
        <w:rPr>
          <w:rFonts w:asciiTheme="majorEastAsia" w:eastAsiaTheme="majorEastAsia" w:hAnsiTheme="majorEastAsia"/>
          <w:szCs w:val="21"/>
        </w:rPr>
        <w:t>においても同様の</w:t>
      </w:r>
      <w:r w:rsidRPr="00A11EDC">
        <w:rPr>
          <w:rFonts w:asciiTheme="majorEastAsia" w:eastAsiaTheme="majorEastAsia" w:hAnsiTheme="majorEastAsia" w:hint="eastAsia"/>
          <w:szCs w:val="21"/>
        </w:rPr>
        <w:t>御</w:t>
      </w:r>
      <w:r w:rsidRPr="00A11EDC">
        <w:rPr>
          <w:rFonts w:asciiTheme="majorEastAsia" w:eastAsiaTheme="majorEastAsia" w:hAnsiTheme="majorEastAsia"/>
          <w:szCs w:val="21"/>
        </w:rPr>
        <w:t>意見が</w:t>
      </w:r>
      <w:r w:rsidRPr="00A11EDC">
        <w:rPr>
          <w:rFonts w:asciiTheme="majorEastAsia" w:eastAsiaTheme="majorEastAsia" w:hAnsiTheme="majorEastAsia" w:hint="eastAsia"/>
          <w:szCs w:val="21"/>
        </w:rPr>
        <w:t>出ましたが</w:t>
      </w:r>
      <w:r w:rsidRPr="00A11EDC">
        <w:rPr>
          <w:rFonts w:asciiTheme="majorEastAsia" w:eastAsiaTheme="majorEastAsia" w:hAnsiTheme="majorEastAsia"/>
          <w:szCs w:val="21"/>
        </w:rPr>
        <w:t>、</w:t>
      </w:r>
      <w:r w:rsidRPr="00A11EDC">
        <w:rPr>
          <w:rFonts w:asciiTheme="majorEastAsia" w:eastAsiaTheme="majorEastAsia" w:hAnsiTheme="majorEastAsia" w:hint="eastAsia"/>
          <w:szCs w:val="21"/>
        </w:rPr>
        <w:t>放送</w:t>
      </w:r>
      <w:r w:rsidRPr="00A11EDC">
        <w:rPr>
          <w:rFonts w:asciiTheme="majorEastAsia" w:eastAsiaTheme="majorEastAsia" w:hAnsiTheme="majorEastAsia"/>
          <w:szCs w:val="21"/>
        </w:rPr>
        <w:t>事業者によると、主音声の中に２つの音声を同時に乗せ</w:t>
      </w:r>
      <w:r w:rsidRPr="00A11EDC">
        <w:rPr>
          <w:rFonts w:asciiTheme="majorEastAsia" w:eastAsiaTheme="majorEastAsia" w:hAnsiTheme="majorEastAsia" w:hint="eastAsia"/>
          <w:szCs w:val="21"/>
        </w:rPr>
        <w:t>ると</w:t>
      </w:r>
      <w:r w:rsidRPr="00A11EDC">
        <w:rPr>
          <w:rFonts w:asciiTheme="majorEastAsia" w:eastAsiaTheme="majorEastAsia" w:hAnsiTheme="majorEastAsia"/>
          <w:szCs w:val="21"/>
        </w:rPr>
        <w:t>聞き取りづらくなり、副音声にすると技術的に部分的な対応は難しいとのことです。</w:t>
      </w:r>
    </w:p>
    <w:p w:rsidR="009E04A0" w:rsidRPr="00A11EDC" w:rsidRDefault="009E04A0" w:rsidP="00A11EDC">
      <w:pPr>
        <w:rPr>
          <w:rFonts w:asciiTheme="majorEastAsia" w:eastAsiaTheme="majorEastAsia" w:hAnsiTheme="majorEastAsia"/>
          <w:szCs w:val="21"/>
        </w:rPr>
      </w:pPr>
      <w:r w:rsidRPr="00A11EDC">
        <w:rPr>
          <w:rFonts w:asciiTheme="majorEastAsia" w:eastAsiaTheme="majorEastAsia" w:hAnsiTheme="majorEastAsia"/>
          <w:szCs w:val="21"/>
        </w:rPr>
        <w:t>研究会</w:t>
      </w:r>
      <w:r w:rsidRPr="00A11EDC">
        <w:rPr>
          <w:rFonts w:asciiTheme="majorEastAsia" w:eastAsiaTheme="majorEastAsia" w:hAnsiTheme="majorEastAsia" w:hint="eastAsia"/>
          <w:szCs w:val="21"/>
        </w:rPr>
        <w:t>報告書</w:t>
      </w:r>
      <w:r w:rsidRPr="00A11EDC">
        <w:rPr>
          <w:rFonts w:asciiTheme="majorEastAsia" w:eastAsiaTheme="majorEastAsia" w:hAnsiTheme="majorEastAsia"/>
          <w:szCs w:val="21"/>
        </w:rPr>
        <w:t>の提言にもあるとおり、</w:t>
      </w:r>
      <w:r w:rsidRPr="00A11EDC">
        <w:rPr>
          <w:rFonts w:asciiTheme="majorEastAsia" w:eastAsiaTheme="majorEastAsia" w:hAnsiTheme="majorEastAsia" w:hint="eastAsia"/>
          <w:szCs w:val="21"/>
        </w:rPr>
        <w:t>放送</w:t>
      </w:r>
      <w:r w:rsidRPr="00A11EDC">
        <w:rPr>
          <w:rFonts w:asciiTheme="majorEastAsia" w:eastAsiaTheme="majorEastAsia" w:hAnsiTheme="majorEastAsia"/>
          <w:szCs w:val="21"/>
        </w:rPr>
        <w:t>事業者に</w:t>
      </w:r>
      <w:r w:rsidRPr="00A11EDC">
        <w:rPr>
          <w:rFonts w:asciiTheme="majorEastAsia" w:eastAsiaTheme="majorEastAsia" w:hAnsiTheme="majorEastAsia" w:hint="eastAsia"/>
          <w:szCs w:val="21"/>
        </w:rPr>
        <w:t>おいて、番組構成上実施困難であるものを除き、吹き替え等を活用することで、</w:t>
      </w:r>
      <w:r w:rsidRPr="00A11EDC">
        <w:rPr>
          <w:rFonts w:asciiTheme="majorEastAsia" w:eastAsiaTheme="majorEastAsia" w:hAnsiTheme="majorEastAsia"/>
          <w:szCs w:val="21"/>
        </w:rPr>
        <w:t>視覚障害者</w:t>
      </w:r>
      <w:r w:rsidRPr="00A11EDC">
        <w:rPr>
          <w:rFonts w:asciiTheme="majorEastAsia" w:eastAsiaTheme="majorEastAsia" w:hAnsiTheme="majorEastAsia" w:hint="eastAsia"/>
          <w:szCs w:val="21"/>
        </w:rPr>
        <w:t>等にも理解できる番組となること</w:t>
      </w:r>
      <w:r w:rsidRPr="00A11EDC">
        <w:rPr>
          <w:rFonts w:asciiTheme="majorEastAsia" w:eastAsiaTheme="majorEastAsia" w:hAnsiTheme="majorEastAsia"/>
          <w:szCs w:val="21"/>
        </w:rPr>
        <w:t>を期待しています</w:t>
      </w:r>
      <w:r w:rsidRPr="00A11EDC">
        <w:rPr>
          <w:rFonts w:asciiTheme="majorEastAsia" w:eastAsiaTheme="majorEastAsia" w:hAnsiTheme="majorEastAsia" w:hint="eastAsia"/>
          <w:szCs w:val="21"/>
        </w:rPr>
        <w:t>。</w:t>
      </w:r>
    </w:p>
    <w:p w:rsidR="009E04A0" w:rsidRPr="00A11EDC" w:rsidRDefault="009E04A0"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なお、放送</w:t>
      </w:r>
      <w:r w:rsidRPr="00A11EDC">
        <w:rPr>
          <w:rFonts w:asciiTheme="majorEastAsia" w:eastAsiaTheme="majorEastAsia" w:hAnsiTheme="majorEastAsia"/>
          <w:szCs w:val="21"/>
        </w:rPr>
        <w:t>事業者において</w:t>
      </w:r>
      <w:r w:rsidRPr="00A11EDC">
        <w:rPr>
          <w:rFonts w:asciiTheme="majorEastAsia" w:eastAsiaTheme="majorEastAsia" w:hAnsiTheme="majorEastAsia" w:hint="eastAsia"/>
          <w:szCs w:val="21"/>
        </w:rPr>
        <w:t>は</w:t>
      </w:r>
      <w:r w:rsidRPr="00A11EDC">
        <w:rPr>
          <w:rFonts w:asciiTheme="majorEastAsia" w:eastAsiaTheme="majorEastAsia" w:hAnsiTheme="majorEastAsia"/>
          <w:szCs w:val="21"/>
        </w:rPr>
        <w:t>、テロップの文字情報を自動的に音声で読み上げるシステムの</w:t>
      </w:r>
      <w:r w:rsidRPr="00A11EDC">
        <w:rPr>
          <w:rFonts w:asciiTheme="majorEastAsia" w:eastAsiaTheme="majorEastAsia" w:hAnsiTheme="majorEastAsia" w:hint="eastAsia"/>
          <w:szCs w:val="21"/>
        </w:rPr>
        <w:t>研究開発も進められている</w:t>
      </w:r>
      <w:r w:rsidRPr="00A11EDC">
        <w:rPr>
          <w:rFonts w:asciiTheme="majorEastAsia" w:eastAsiaTheme="majorEastAsia" w:hAnsiTheme="majorEastAsia"/>
          <w:szCs w:val="21"/>
        </w:rPr>
        <w:t>と承知しています。</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397294" w:rsidRPr="00A11EDC" w:rsidRDefault="00397294" w:rsidP="00A11EDC">
      <w:pPr>
        <w:rPr>
          <w:rFonts w:asciiTheme="majorEastAsia" w:eastAsiaTheme="majorEastAsia" w:hAnsiTheme="majorEastAsia"/>
          <w:szCs w:val="21"/>
        </w:rPr>
      </w:pP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番号６</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szCs w:val="21"/>
        </w:rPr>
        <w:t>個人</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9A4C85" w:rsidRPr="00A11EDC" w:rsidRDefault="009A4C85"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NHKおよびその他での議会中継にはもれなく手話通訳を付けてください（地方議会では字幕を付けている放送を見かけますが、特に国会中継）よろしくお願いします。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9A4C85" w:rsidRPr="00A11EDC" w:rsidRDefault="009C2AA9"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本意見募集の</w:t>
      </w:r>
      <w:r w:rsidRPr="00A11EDC">
        <w:rPr>
          <w:rFonts w:asciiTheme="majorEastAsia" w:eastAsiaTheme="majorEastAsia" w:hAnsiTheme="majorEastAsia"/>
          <w:sz w:val="21"/>
        </w:rPr>
        <w:t>対象に</w:t>
      </w:r>
      <w:r w:rsidRPr="00A11EDC">
        <w:rPr>
          <w:rFonts w:asciiTheme="majorEastAsia" w:eastAsiaTheme="majorEastAsia" w:hAnsiTheme="majorEastAsia" w:hint="eastAsia"/>
          <w:sz w:val="21"/>
        </w:rPr>
        <w:t>対する</w:t>
      </w:r>
      <w:r w:rsidRPr="00A11EDC">
        <w:rPr>
          <w:rFonts w:asciiTheme="majorEastAsia" w:eastAsiaTheme="majorEastAsia" w:hAnsiTheme="majorEastAsia"/>
          <w:sz w:val="21"/>
        </w:rPr>
        <w:t>直接の御意見ではありませんが、</w:t>
      </w:r>
      <w:r w:rsidRPr="00A11EDC">
        <w:rPr>
          <w:rFonts w:asciiTheme="majorEastAsia" w:eastAsiaTheme="majorEastAsia" w:hAnsiTheme="majorEastAsia" w:hint="eastAsia"/>
          <w:sz w:val="21"/>
        </w:rPr>
        <w:t>今後の視聴覚障害者等向け放送の普及促進</w:t>
      </w:r>
      <w:r w:rsidRPr="00A11EDC">
        <w:rPr>
          <w:rFonts w:asciiTheme="majorEastAsia" w:eastAsiaTheme="majorEastAsia" w:hAnsiTheme="majorEastAsia"/>
          <w:sz w:val="21"/>
        </w:rPr>
        <w:t>を図る</w:t>
      </w:r>
      <w:r w:rsidRPr="00A11EDC">
        <w:rPr>
          <w:rFonts w:asciiTheme="majorEastAsia" w:eastAsiaTheme="majorEastAsia" w:hAnsiTheme="majorEastAsia" w:hint="eastAsia"/>
          <w:sz w:val="21"/>
        </w:rPr>
        <w:t>上で、参考とさせていただきます。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9A4C85" w:rsidRPr="00A11EDC" w:rsidRDefault="009A4C85" w:rsidP="00A11EDC">
      <w:pPr>
        <w:rPr>
          <w:rFonts w:asciiTheme="majorEastAsia" w:eastAsiaTheme="majorEastAsia" w:hAnsiTheme="majorEastAsia"/>
          <w:szCs w:val="21"/>
        </w:rPr>
      </w:pP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番号７</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kern w:val="0"/>
          <w:szCs w:val="21"/>
        </w:rPr>
        <w:t>公益社団法人京都府視覚障害者協会</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9A4C85" w:rsidRPr="00A11EDC" w:rsidRDefault="009A4C85"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１．解説放送の時間数の一層の拡大と有効な番組の選定機能の強化を求めます。</w:t>
      </w:r>
    </w:p>
    <w:p w:rsidR="009A4C85" w:rsidRPr="00A11EDC" w:rsidRDefault="009A4C85"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lastRenderedPageBreak/>
        <w:t>字幕放送に比べて目標が低く設定されており、例えば、NHKの場合、対象の放送番組の全てに字幕付与（7時から24時以外の1時間については、2022年度までに対象の放送番組の全てに字幕付与）に対して、2027年度までに対象の放送番組の15％以上（2022年度までに対象の放送番組の13.5％以上）に解説付与となっています。</w:t>
      </w:r>
    </w:p>
    <w:p w:rsidR="009A4C85" w:rsidRPr="00A11EDC" w:rsidRDefault="009A4C85"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字幕放送に比べて課題が多いことは認識していますが、より一層の充実を図ると共に、目標が低く設定されている分、外部の有識者や視覚障害当事者などを加えた解説放送の実施による有効性の検証を行ない、有効な番組を優先することを希望します。</w:t>
      </w:r>
    </w:p>
    <w:p w:rsidR="009A4C85" w:rsidRPr="00A11EDC" w:rsidRDefault="009A4C85"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（現状では、解説放送が付加しやすい番組から付けられている傾向があるように感じられます）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9C2AA9" w:rsidRPr="00A11EDC" w:rsidRDefault="009C2AA9" w:rsidP="00A11EDC">
      <w:pPr>
        <w:rPr>
          <w:rFonts w:asciiTheme="majorEastAsia" w:eastAsiaTheme="majorEastAsia" w:hAnsiTheme="majorEastAsia" w:cs="Courier New"/>
          <w:szCs w:val="21"/>
        </w:rPr>
      </w:pPr>
      <w:r w:rsidRPr="00A11EDC">
        <w:rPr>
          <w:rFonts w:asciiTheme="majorEastAsia" w:eastAsiaTheme="majorEastAsia" w:hAnsiTheme="majorEastAsia" w:cs="Courier New" w:hint="eastAsia"/>
          <w:szCs w:val="21"/>
        </w:rPr>
        <w:t>本指針の</w:t>
      </w:r>
      <w:r w:rsidRPr="00A11EDC">
        <w:rPr>
          <w:rFonts w:asciiTheme="majorEastAsia" w:eastAsiaTheme="majorEastAsia" w:hAnsiTheme="majorEastAsia" w:cs="Courier New"/>
          <w:szCs w:val="21"/>
        </w:rPr>
        <w:t>策定により、放送事業者</w:t>
      </w:r>
      <w:r w:rsidRPr="00A11EDC">
        <w:rPr>
          <w:rFonts w:asciiTheme="majorEastAsia" w:eastAsiaTheme="majorEastAsia" w:hAnsiTheme="majorEastAsia" w:cs="Courier New" w:hint="eastAsia"/>
          <w:szCs w:val="21"/>
        </w:rPr>
        <w:t>による</w:t>
      </w:r>
      <w:r w:rsidRPr="00A11EDC">
        <w:rPr>
          <w:rFonts w:asciiTheme="majorEastAsia" w:eastAsiaTheme="majorEastAsia" w:hAnsiTheme="majorEastAsia" w:cs="Courier New"/>
          <w:szCs w:val="21"/>
        </w:rPr>
        <w:t>解説放送の一層の</w:t>
      </w:r>
      <w:r w:rsidRPr="00A11EDC">
        <w:rPr>
          <w:rFonts w:asciiTheme="majorEastAsia" w:eastAsiaTheme="majorEastAsia" w:hAnsiTheme="majorEastAsia" w:cs="Courier New" w:hint="eastAsia"/>
          <w:szCs w:val="21"/>
        </w:rPr>
        <w:t>拡充</w:t>
      </w:r>
      <w:r w:rsidRPr="00A11EDC">
        <w:rPr>
          <w:rFonts w:asciiTheme="majorEastAsia" w:eastAsiaTheme="majorEastAsia" w:hAnsiTheme="majorEastAsia" w:cs="Courier New"/>
          <w:szCs w:val="21"/>
        </w:rPr>
        <w:t>が図られることを期待して</w:t>
      </w:r>
      <w:r w:rsidRPr="00A11EDC">
        <w:rPr>
          <w:rFonts w:asciiTheme="majorEastAsia" w:eastAsiaTheme="majorEastAsia" w:hAnsiTheme="majorEastAsia" w:cs="Courier New" w:hint="eastAsia"/>
          <w:szCs w:val="21"/>
        </w:rPr>
        <w:t>い</w:t>
      </w:r>
      <w:r w:rsidRPr="00A11EDC">
        <w:rPr>
          <w:rFonts w:asciiTheme="majorEastAsia" w:eastAsiaTheme="majorEastAsia" w:hAnsiTheme="majorEastAsia" w:cs="Courier New"/>
          <w:szCs w:val="21"/>
        </w:rPr>
        <w:t>ます。</w:t>
      </w:r>
    </w:p>
    <w:p w:rsidR="00BC43F9" w:rsidRPr="00A11EDC" w:rsidRDefault="009C2AA9" w:rsidP="00A11EDC">
      <w:pPr>
        <w:rPr>
          <w:rFonts w:asciiTheme="majorEastAsia" w:eastAsiaTheme="majorEastAsia" w:hAnsiTheme="majorEastAsia"/>
          <w:szCs w:val="21"/>
        </w:rPr>
      </w:pPr>
      <w:r w:rsidRPr="00A11EDC">
        <w:rPr>
          <w:rFonts w:asciiTheme="majorEastAsia" w:eastAsiaTheme="majorEastAsia" w:hAnsiTheme="majorEastAsia" w:cs="Courier New" w:hint="eastAsia"/>
          <w:szCs w:val="21"/>
        </w:rPr>
        <w:t>また、</w:t>
      </w:r>
      <w:r w:rsidRPr="00A11EDC">
        <w:rPr>
          <w:rFonts w:asciiTheme="majorEastAsia" w:eastAsiaTheme="majorEastAsia" w:hAnsiTheme="majorEastAsia" w:cs="Courier New"/>
          <w:szCs w:val="21"/>
        </w:rPr>
        <w:t>研究会</w:t>
      </w:r>
      <w:r w:rsidRPr="00A11EDC">
        <w:rPr>
          <w:rFonts w:asciiTheme="majorEastAsia" w:eastAsiaTheme="majorEastAsia" w:hAnsiTheme="majorEastAsia" w:cs="Courier New" w:hint="eastAsia"/>
          <w:szCs w:val="21"/>
        </w:rPr>
        <w:t>報告書</w:t>
      </w:r>
      <w:r w:rsidRPr="00A11EDC">
        <w:rPr>
          <w:rFonts w:asciiTheme="majorEastAsia" w:eastAsiaTheme="majorEastAsia" w:hAnsiTheme="majorEastAsia" w:cs="Courier New"/>
          <w:szCs w:val="21"/>
        </w:rPr>
        <w:t>の提言にもあるとおり、</w:t>
      </w:r>
      <w:r w:rsidRPr="00A11EDC">
        <w:rPr>
          <w:rFonts w:asciiTheme="majorEastAsia" w:eastAsiaTheme="majorEastAsia" w:hAnsiTheme="majorEastAsia" w:cs="Courier New" w:hint="eastAsia"/>
          <w:szCs w:val="21"/>
        </w:rPr>
        <w:t>放送</w:t>
      </w:r>
      <w:r w:rsidRPr="00A11EDC">
        <w:rPr>
          <w:rFonts w:asciiTheme="majorEastAsia" w:eastAsiaTheme="majorEastAsia" w:hAnsiTheme="majorEastAsia" w:cs="Courier New"/>
          <w:szCs w:val="21"/>
        </w:rPr>
        <w:t>事業者</w:t>
      </w:r>
      <w:r w:rsidRPr="00A11EDC">
        <w:rPr>
          <w:rFonts w:asciiTheme="majorEastAsia" w:eastAsiaTheme="majorEastAsia" w:hAnsiTheme="majorEastAsia" w:cs="Courier New" w:hint="eastAsia"/>
          <w:szCs w:val="21"/>
        </w:rPr>
        <w:t>において、利用者</w:t>
      </w:r>
      <w:r w:rsidRPr="00A11EDC">
        <w:rPr>
          <w:rFonts w:asciiTheme="majorEastAsia" w:eastAsiaTheme="majorEastAsia" w:hAnsiTheme="majorEastAsia" w:cs="Courier New"/>
          <w:szCs w:val="21"/>
        </w:rPr>
        <w:t>の意見</w:t>
      </w:r>
      <w:r w:rsidRPr="00A11EDC">
        <w:rPr>
          <w:rFonts w:asciiTheme="majorEastAsia" w:eastAsiaTheme="majorEastAsia" w:hAnsiTheme="majorEastAsia" w:cs="Courier New" w:hint="eastAsia"/>
          <w:szCs w:val="21"/>
        </w:rPr>
        <w:t>を聴取し、解説放送の量や表現方法等の改善に向けた</w:t>
      </w:r>
      <w:r w:rsidRPr="00A11EDC">
        <w:rPr>
          <w:rFonts w:asciiTheme="majorEastAsia" w:eastAsiaTheme="majorEastAsia" w:hAnsiTheme="majorEastAsia" w:cs="Courier New"/>
          <w:szCs w:val="21"/>
        </w:rPr>
        <w:t>取組</w:t>
      </w:r>
      <w:r w:rsidRPr="00A11EDC">
        <w:rPr>
          <w:rFonts w:asciiTheme="majorEastAsia" w:eastAsiaTheme="majorEastAsia" w:hAnsiTheme="majorEastAsia" w:cs="Courier New" w:hint="eastAsia"/>
          <w:szCs w:val="21"/>
        </w:rPr>
        <w:t>が行われること</w:t>
      </w:r>
      <w:r w:rsidRPr="00A11EDC">
        <w:rPr>
          <w:rFonts w:asciiTheme="majorEastAsia" w:eastAsiaTheme="majorEastAsia" w:hAnsiTheme="majorEastAsia" w:cs="Courier New"/>
          <w:szCs w:val="21"/>
        </w:rPr>
        <w:t>を期待して</w:t>
      </w:r>
      <w:r w:rsidRPr="00A11EDC">
        <w:rPr>
          <w:rFonts w:asciiTheme="majorEastAsia" w:eastAsiaTheme="majorEastAsia" w:hAnsiTheme="majorEastAsia" w:cs="Courier New" w:hint="eastAsia"/>
          <w:szCs w:val="21"/>
        </w:rPr>
        <w:t>います。</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D29EC" w:rsidRPr="00A11EDC" w:rsidRDefault="001D29EC"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無</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9A4C85" w:rsidRPr="00A11EDC" w:rsidRDefault="009A4C85"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２．5.1chサラウンド放送等についての解説放送付与が可能となるような研究の促進を求めます。</w:t>
      </w:r>
    </w:p>
    <w:p w:rsidR="009A4C85" w:rsidRPr="00A11EDC" w:rsidRDefault="009A4C85"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権利処理上の理由等により解説を付すことができない放送番組の中に、2か国語放送や副音声など２以上の音声を使用している放送番組5.1chサラウンド放送番組が含まれていますが、今後、この二つについては、国の責任において、解説放送が可能となるような研究を促進してください。そうでなければ、外国語映画で日本語吹き替えがある番組は永久に副音声開設が行えず、今後5.1chサラウンド番組の普及が予想される中にあっては、開設放送対象外の番組が一層増加することも懸念され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当面、２以上の音声を使用している放送番組への解説放送付与については、研究等により新たな方策が見いだされるまでの間、スマートフォンやタブレット端末により音声ガイド再生等を行う、UDCast等を利用し、</w:t>
      </w:r>
      <w:r w:rsidRPr="00A11EDC">
        <w:rPr>
          <w:rFonts w:asciiTheme="majorEastAsia" w:eastAsiaTheme="majorEastAsia" w:hAnsiTheme="majorEastAsia" w:hint="eastAsia"/>
          <w:kern w:val="0"/>
          <w:szCs w:val="21"/>
        </w:rPr>
        <w:t>視覚障害者への情報提供を確保してください。</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9C2AA9" w:rsidRPr="00A11EDC" w:rsidRDefault="009C2AA9"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本意見募集の対象に対する直接の御意見ではありませんが、今後の視聴覚障害者等向け放送の普及促進を図る上で、参考とさせていただきます。</w:t>
      </w:r>
    </w:p>
    <w:p w:rsidR="009C2AA9" w:rsidRPr="00A11EDC" w:rsidRDefault="009C2AA9"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なお、現在、5.1chサラウンド放送番組には、放送事業者の設備上の制約から音声解説を付与することができません。また、現在、5.1chサラウンド放送は、実施している放送事業者でも、週に数番組程度であることから、現時点では、解説放送対象外の番組が増加するという懸念は少ないものと考えられます。</w:t>
      </w:r>
    </w:p>
    <w:p w:rsidR="009A4C85" w:rsidRPr="00A11EDC" w:rsidRDefault="009C2AA9"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スマートフォンやタブレットの活用については、今後、利便性や有用性等について総合的に</w:t>
      </w:r>
      <w:r w:rsidRPr="00A11EDC">
        <w:rPr>
          <w:rFonts w:asciiTheme="majorEastAsia" w:eastAsiaTheme="majorEastAsia" w:hAnsiTheme="majorEastAsia" w:hint="eastAsia"/>
          <w:sz w:val="21"/>
        </w:rPr>
        <w:lastRenderedPageBreak/>
        <w:t>検証を行っていきたいと考えています。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9A4C85" w:rsidRPr="00A11EDC" w:rsidRDefault="009A4C85" w:rsidP="00A11EDC">
      <w:pPr>
        <w:rPr>
          <w:rFonts w:asciiTheme="majorEastAsia" w:eastAsiaTheme="majorEastAsia" w:hAnsiTheme="majorEastAsia"/>
          <w:szCs w:val="21"/>
        </w:rPr>
      </w:pP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番号８</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日本放送協会</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NHKは、すべての人が見やすく、聞きやすく、安心して視聴できる「人にやさしい放送・サービス」の実現を公共放送の重要な使命と捉え、字幕放送、解説放送、手話放送の拡充に取り組んでいます。「放送分野における情報アクセシビリティに関する指針（案）」（以下「指針（案）」）は、その使命と軌を一にするものであり、これまで同様、「指針（案）」で示された目標を、使命の実現のための目印としつつ、自らの編集判断で自律的にサービスの拡充に努めてまいり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＜字幕放送について＞</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ＮＨＫは、行政指針をふまえて策定した「字幕放送拡充計画」に基づき、これまでも自主的に字幕放送の拡充を図ってきました。「指針（案）」に示された普及目標の対象となる放送時間について、視聴者の多い時間帯に付与</w:t>
      </w:r>
      <w:r w:rsidR="00BC43F9" w:rsidRPr="00A11EDC">
        <w:rPr>
          <w:rFonts w:asciiTheme="majorEastAsia" w:eastAsiaTheme="majorEastAsia" w:hAnsiTheme="majorEastAsia" w:hint="eastAsia"/>
          <w:szCs w:val="21"/>
        </w:rPr>
        <w:t>することが望ましいとの方針も含め、妥当であると考えます。衛星</w:t>
      </w:r>
      <w:r w:rsidRPr="00A11EDC">
        <w:rPr>
          <w:rFonts w:asciiTheme="majorEastAsia" w:eastAsiaTheme="majorEastAsia" w:hAnsiTheme="majorEastAsia" w:hint="eastAsia"/>
          <w:szCs w:val="21"/>
        </w:rPr>
        <w:t>放送への字幕付与については、生放送番組の字幕付与体制が整っていないなどの課題がありますが、字幕付与の効果がより高いと期待されるＢＳプレミアムを中心に拡充に努めてまいります。また深夜、早朝の時間帯であっても、台風等の影響が予測される場合は字幕放送の体制を整えて臨むとともに、大規模災害が発生したときにはできるだけ速やかに体制を整え、字幕放送を開始できるよう努めていきます。字幕の表示方法についても、改善すべく研究を進めます。一方で、諸外国と比較し、日本では字幕放送に求められる正確さの水準が高いことが、字幕放送普及を難しくしていることを踏まえ、関係各署と制度面の課題について検討していきたいと考えてい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＜解説放送について＞</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解説放送については、現在の行政指針の目標値は平成２６年度に達成し、その後、自主的に上積みしてきました。生放送の場合、技術的に対応が困難であるといった課題も踏まえた上で示された「指針（案）」の目標は、妥当であると考えます。今後も、ドラマ等の映像による表現の比重が高い番組や、解説付与の希望の多い番組に優先的に付与し、より効果的な解説放送の拡充に努めてまいります。また解説のわかりやすさ等につきましても、目の見えない方の意見等を伺いながら改善していきたいと考え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＜手話放送について＞</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ＮＨＫでは、決まった時間にテレビで手話で正確な情報を得られるという利便性を考慮して、定時の手話のニュース番組をＥテレで放送しています。また、熊本地震の直後には、「ハ</w:t>
      </w:r>
      <w:r w:rsidRPr="00A11EDC">
        <w:rPr>
          <w:rFonts w:asciiTheme="majorEastAsia" w:eastAsiaTheme="majorEastAsia" w:hAnsiTheme="majorEastAsia" w:hint="eastAsia"/>
          <w:szCs w:val="21"/>
        </w:rPr>
        <w:lastRenderedPageBreak/>
        <w:t>ートネットＴＶ」という番組の緊急生放送を行い、障害のある方や支援者などに向けた情報を、手話を付けて発信しました。</w:t>
      </w:r>
    </w:p>
    <w:p w:rsidR="009A4C85" w:rsidRPr="00A11EDC" w:rsidRDefault="009A4C85" w:rsidP="00A11EDC">
      <w:pPr>
        <w:ind w:firstLineChars="100" w:firstLine="210"/>
        <w:rPr>
          <w:rFonts w:asciiTheme="majorEastAsia" w:eastAsiaTheme="majorEastAsia" w:hAnsiTheme="majorEastAsia"/>
          <w:szCs w:val="21"/>
        </w:rPr>
      </w:pPr>
      <w:r w:rsidRPr="00A11EDC">
        <w:rPr>
          <w:rFonts w:asciiTheme="majorEastAsia" w:eastAsiaTheme="majorEastAsia" w:hAnsiTheme="majorEastAsia" w:hint="eastAsia"/>
          <w:szCs w:val="21"/>
        </w:rPr>
        <w:t>手話放送には、利用者側で手話通訳の画面をオン・オフできない、専門性を有する要員体制の確保が難しいなどの課題もありますが、「指針（案）」に示された目標を目印に、総合テレビにおいても、手話放送の拡充を進めてまいり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＜まとめ＞</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ＮＨＫは、公共放送の重要な役割として、視聴覚障害者向け放送サービスの充実に努め、自動音声認識の技術を活用した字幕制作や手話ＣＧによる動画配信など、技術研究も進めてまいります。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ピョンチャンオリンピック・パラリンピックの放送では、聴覚障害者向けの手話を交えたトークや、視覚障害者向けのわかりやすい解説情報提供、さらには、五輪特設サイトでは、競技データから合成音声を生成し、人工的な実況を付加したライブストリーミングサービスを行うなど、新たな技術も駆使して、視聴覚障害者向けのサービスの充実を図ります。</w:t>
      </w:r>
    </w:p>
    <w:p w:rsidR="009A4C85" w:rsidRPr="00A11EDC" w:rsidRDefault="009A4C85"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技術的な課題、制度的な課題、あるいは限りある経営資源の配分など、様々な課題がある中ではありますが、「指針（案）」を目印として、自律的・積極的に取り組んでまいります。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9A4C85" w:rsidRPr="00A11EDC" w:rsidRDefault="00BC43F9"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本指針案に賛同する御意見として承ります。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9A4C85" w:rsidRPr="00A11EDC" w:rsidRDefault="009A4C85" w:rsidP="00A11EDC">
      <w:pPr>
        <w:rPr>
          <w:rFonts w:asciiTheme="majorEastAsia" w:eastAsiaTheme="majorEastAsia" w:hAnsiTheme="majorEastAsia"/>
          <w:szCs w:val="21"/>
        </w:rPr>
      </w:pPr>
    </w:p>
    <w:p w:rsidR="00945491" w:rsidRPr="00A11EDC" w:rsidRDefault="0094549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番号９</w:t>
      </w:r>
    </w:p>
    <w:p w:rsidR="00945491" w:rsidRPr="00A11EDC" w:rsidRDefault="0094549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945491" w:rsidRPr="00A11EDC" w:rsidRDefault="0094549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一般社団法人衛星放送協会</w:t>
      </w:r>
    </w:p>
    <w:p w:rsidR="00945491" w:rsidRPr="00A11EDC" w:rsidRDefault="0094549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945491" w:rsidRPr="00A11EDC" w:rsidRDefault="00945491"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今回新たに示された指針案に基づき、当協会としても、放送分野における情報アクセシビリティの向上に引き続き取り組んでまいります。</w:t>
      </w:r>
      <w:r w:rsidRPr="00A11EDC">
        <w:rPr>
          <w:rFonts w:asciiTheme="majorEastAsia" w:eastAsiaTheme="majorEastAsia" w:hAnsiTheme="majorEastAsia" w:hint="eastAsia"/>
          <w:kern w:val="0"/>
          <w:szCs w:val="21"/>
        </w:rPr>
        <w:t>当協会の会員社が放送するチャンネルの大半は、有料・専門チャンネルの衛星放送でありますが、放送分野における情報アクセシビリティ向上の重要性は十分認識しており、加入者満足度の向上さらには衛星放送の普及にも寄与するものと思われますので、加入者ニーズを鑑みつつ、会員社全体での字幕付与率向上に向けた啓蒙活動も続けていく所存です。</w:t>
      </w:r>
    </w:p>
    <w:p w:rsidR="00945491" w:rsidRPr="00A11EDC" w:rsidRDefault="0094549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945491" w:rsidRPr="00A11EDC" w:rsidRDefault="00BC43F9"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本指針案に賛同する御意見として承ります。</w:t>
      </w:r>
    </w:p>
    <w:p w:rsidR="00945491" w:rsidRPr="00A11EDC" w:rsidRDefault="0094549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945491" w:rsidRPr="00A11EDC" w:rsidRDefault="0094549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9A4C85" w:rsidRPr="00A11EDC" w:rsidRDefault="009A4C85" w:rsidP="00A11EDC">
      <w:pPr>
        <w:rPr>
          <w:rFonts w:asciiTheme="majorEastAsia" w:eastAsiaTheme="majorEastAsia" w:hAnsiTheme="majorEastAsia"/>
          <w:szCs w:val="21"/>
        </w:rPr>
      </w:pPr>
    </w:p>
    <w:p w:rsidR="004F77BC" w:rsidRPr="00A11EDC" w:rsidRDefault="004F77B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w:t>
      </w:r>
      <w:r w:rsidR="00C05D0A" w:rsidRPr="00A11EDC">
        <w:rPr>
          <w:rFonts w:asciiTheme="majorEastAsia" w:eastAsiaTheme="majorEastAsia" w:hAnsiTheme="majorEastAsia" w:hint="eastAsia"/>
          <w:szCs w:val="21"/>
        </w:rPr>
        <w:t>10</w:t>
      </w:r>
    </w:p>
    <w:p w:rsidR="004F77BC" w:rsidRPr="00A11EDC" w:rsidRDefault="004F77B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lastRenderedPageBreak/>
        <w:t>提出者</w:t>
      </w:r>
    </w:p>
    <w:p w:rsidR="004F77BC" w:rsidRPr="00A11EDC" w:rsidRDefault="004F77B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中京テレビ放送株式会社</w:t>
      </w:r>
    </w:p>
    <w:p w:rsidR="004F77BC" w:rsidRPr="00A11EDC" w:rsidRDefault="004F77B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4F77BC" w:rsidRPr="00A11EDC" w:rsidRDefault="004F77BC" w:rsidP="00A11EDC">
      <w:pPr>
        <w:adjustRightInd w:val="0"/>
        <w:rPr>
          <w:rFonts w:asciiTheme="majorEastAsia" w:eastAsiaTheme="majorEastAsia" w:hAnsiTheme="majorEastAsia"/>
          <w:kern w:val="0"/>
          <w:szCs w:val="21"/>
        </w:rPr>
      </w:pPr>
      <w:r w:rsidRPr="00A11EDC">
        <w:rPr>
          <w:rFonts w:asciiTheme="majorEastAsia" w:eastAsiaTheme="majorEastAsia" w:hAnsiTheme="majorEastAsia" w:hint="eastAsia"/>
          <w:szCs w:val="21"/>
        </w:rPr>
        <w:t>＜</w:t>
      </w:r>
      <w:r w:rsidRPr="00A11EDC">
        <w:rPr>
          <w:rFonts w:asciiTheme="majorEastAsia" w:eastAsiaTheme="majorEastAsia" w:hAnsiTheme="majorEastAsia" w:hint="eastAsia"/>
          <w:kern w:val="0"/>
          <w:szCs w:val="21"/>
        </w:rPr>
        <w:t>字幕放送 地上系民放（県域局以外）の目標である「対象の放送番組の全てに字幕付与」について</w:t>
      </w:r>
      <w:r w:rsidRPr="00A11EDC">
        <w:rPr>
          <w:rFonts w:asciiTheme="majorEastAsia" w:eastAsiaTheme="majorEastAsia" w:hAnsiTheme="majorEastAsia" w:hint="eastAsia"/>
          <w:szCs w:val="21"/>
        </w:rPr>
        <w:t>＞</w:t>
      </w:r>
    </w:p>
    <w:p w:rsidR="004F77BC" w:rsidRPr="00A11EDC" w:rsidRDefault="004F77BC" w:rsidP="00A11EDC">
      <w:pPr>
        <w:adjustRightInd w:val="0"/>
        <w:rPr>
          <w:rFonts w:asciiTheme="majorEastAsia" w:eastAsiaTheme="majorEastAsia" w:hAnsiTheme="majorEastAsia"/>
          <w:szCs w:val="21"/>
        </w:rPr>
      </w:pPr>
      <w:r w:rsidRPr="00A11EDC">
        <w:rPr>
          <w:rFonts w:asciiTheme="majorEastAsia" w:eastAsiaTheme="majorEastAsia" w:hAnsiTheme="majorEastAsia" w:hint="eastAsia"/>
          <w:szCs w:val="21"/>
        </w:rPr>
        <w:t>視聴覚障害者の情報アクセス機会の一層の確保の重要性に鑑み、弊社では字幕放送の普及の拡充に努めてまいりました。字幕放送の拡充は順調に推移しており、2017年度までは当初の計画通り目標値を達成できる見込みです。</w:t>
      </w:r>
    </w:p>
    <w:p w:rsidR="004F77BC" w:rsidRPr="00A11EDC" w:rsidRDefault="004F77BC" w:rsidP="00A11EDC">
      <w:pPr>
        <w:adjustRightInd w:val="0"/>
        <w:rPr>
          <w:rFonts w:asciiTheme="majorEastAsia" w:eastAsiaTheme="majorEastAsia" w:hAnsiTheme="majorEastAsia"/>
          <w:szCs w:val="21"/>
        </w:rPr>
      </w:pPr>
      <w:r w:rsidRPr="00A11EDC">
        <w:rPr>
          <w:rFonts w:asciiTheme="majorEastAsia" w:eastAsiaTheme="majorEastAsia" w:hAnsiTheme="majorEastAsia" w:hint="eastAsia"/>
          <w:szCs w:val="21"/>
        </w:rPr>
        <w:t>一方で、字幕放送制作に係る費用や人材確保の負担は極めて大きく、指針案に示された2018年度以降の目標達成は簡単ではないと認識しています。</w:t>
      </w:r>
    </w:p>
    <w:p w:rsidR="004F77BC" w:rsidRPr="00A11EDC" w:rsidRDefault="004F77BC" w:rsidP="00A11EDC">
      <w:pPr>
        <w:adjustRightInd w:val="0"/>
        <w:rPr>
          <w:rFonts w:asciiTheme="majorEastAsia" w:eastAsiaTheme="majorEastAsia" w:hAnsiTheme="majorEastAsia"/>
          <w:szCs w:val="21"/>
        </w:rPr>
      </w:pPr>
      <w:r w:rsidRPr="00A11EDC">
        <w:rPr>
          <w:rFonts w:asciiTheme="majorEastAsia" w:eastAsiaTheme="majorEastAsia" w:hAnsiTheme="majorEastAsia" w:hint="eastAsia"/>
          <w:szCs w:val="21"/>
        </w:rPr>
        <w:t>弊社は、広域局とはいえ在京局や在阪局と比較すると規模や資金面では大きな差があります。今後、音声認識技術の向上や自動字幕生成技術の発展がない限り、在京局や在阪局と同水準の目標達成については、多くの困難があると認識しています。</w:t>
      </w:r>
    </w:p>
    <w:p w:rsidR="004F77BC" w:rsidRPr="00A11EDC" w:rsidRDefault="004F77BC" w:rsidP="00A11EDC">
      <w:pPr>
        <w:adjustRightInd w:val="0"/>
        <w:rPr>
          <w:rFonts w:asciiTheme="majorEastAsia" w:eastAsiaTheme="majorEastAsia" w:hAnsiTheme="majorEastAsia"/>
          <w:szCs w:val="21"/>
        </w:rPr>
      </w:pPr>
      <w:r w:rsidRPr="00A11EDC">
        <w:rPr>
          <w:rFonts w:asciiTheme="majorEastAsia" w:eastAsiaTheme="majorEastAsia" w:hAnsiTheme="majorEastAsia" w:hint="eastAsia"/>
          <w:szCs w:val="21"/>
        </w:rPr>
        <w:t>以上のように課題も多く厳しい環境ではありますが、目標達成に向けて取り組んで参ります。</w:t>
      </w:r>
    </w:p>
    <w:p w:rsidR="004F77BC" w:rsidRPr="00A11EDC" w:rsidRDefault="004F77BC" w:rsidP="00A11EDC">
      <w:pPr>
        <w:adjustRightInd w:val="0"/>
        <w:rPr>
          <w:rFonts w:asciiTheme="majorEastAsia" w:eastAsiaTheme="majorEastAsia" w:hAnsiTheme="majorEastAsia"/>
          <w:szCs w:val="21"/>
        </w:rPr>
      </w:pPr>
      <w:r w:rsidRPr="00A11EDC">
        <w:rPr>
          <w:rFonts w:asciiTheme="majorEastAsia" w:eastAsiaTheme="majorEastAsia" w:hAnsiTheme="majorEastAsia" w:hint="eastAsia"/>
          <w:szCs w:val="21"/>
        </w:rPr>
        <w:t>＜</w:t>
      </w:r>
      <w:r w:rsidRPr="00A11EDC">
        <w:rPr>
          <w:rFonts w:asciiTheme="majorEastAsia" w:eastAsiaTheme="majorEastAsia" w:hAnsiTheme="majorEastAsia" w:hint="eastAsia"/>
          <w:kern w:val="0"/>
          <w:szCs w:val="21"/>
        </w:rPr>
        <w:t>解説放送地上系民放（県域局以外）の目標である「2027年度までに対象の放送番組の15%以上に解説付与」について</w:t>
      </w:r>
      <w:r w:rsidRPr="00A11EDC">
        <w:rPr>
          <w:rFonts w:asciiTheme="majorEastAsia" w:eastAsiaTheme="majorEastAsia" w:hAnsiTheme="majorEastAsia" w:hint="eastAsia"/>
          <w:szCs w:val="21"/>
        </w:rPr>
        <w:t>＞</w:t>
      </w:r>
    </w:p>
    <w:p w:rsidR="004F77BC" w:rsidRPr="00A11EDC" w:rsidRDefault="004F77BC" w:rsidP="00A11EDC">
      <w:pPr>
        <w:adjustRightInd w:val="0"/>
        <w:rPr>
          <w:rFonts w:asciiTheme="majorEastAsia" w:eastAsiaTheme="majorEastAsia" w:hAnsiTheme="majorEastAsia"/>
          <w:szCs w:val="21"/>
        </w:rPr>
      </w:pPr>
      <w:r w:rsidRPr="00A11EDC">
        <w:rPr>
          <w:rFonts w:asciiTheme="majorEastAsia" w:eastAsiaTheme="majorEastAsia" w:hAnsiTheme="majorEastAsia" w:hint="eastAsia"/>
          <w:szCs w:val="21"/>
        </w:rPr>
        <w:t>現在、全国ネットの番組以外に、自社制作ローカルの番組においても解説放送を積極的に付与していますが、字幕放送同様の問題は存在しています。特に、解説放送は通常の番組編集、整音に加え、解説放送用の原稿作成、整音を行うため、字幕放送以上に多くの作業日数が必要となり、それに応じて費用や人員の確保が困難になります。</w:t>
      </w:r>
    </w:p>
    <w:p w:rsidR="004F77BC" w:rsidRPr="00A11EDC" w:rsidRDefault="004F77B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そのような状況で、在京局、在阪局と同様の目標設定は厳しいものだとは考えますが、目標達成に向けて取り組んで参ります。</w:t>
      </w:r>
    </w:p>
    <w:p w:rsidR="004F77BC" w:rsidRPr="00A11EDC" w:rsidRDefault="004F77B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4F77BC" w:rsidRPr="00A11EDC" w:rsidRDefault="00BC43F9"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本指針案に賛同する御意見として承ります。</w:t>
      </w:r>
    </w:p>
    <w:p w:rsidR="004F77BC" w:rsidRPr="00A11EDC" w:rsidRDefault="004F77B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945491" w:rsidRPr="00A11EDC" w:rsidRDefault="004F77B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C05D0A" w:rsidRPr="00A11EDC" w:rsidRDefault="00C05D0A" w:rsidP="00A11EDC">
      <w:pPr>
        <w:rPr>
          <w:rFonts w:asciiTheme="majorEastAsia" w:eastAsiaTheme="majorEastAsia" w:hAnsiTheme="majorEastAsia"/>
          <w:szCs w:val="21"/>
        </w:rPr>
      </w:pP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番号11</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個人</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今回の放送に関するアクセシビリティの指針については、障害者の情報格差を改善する目的として多いに期待しています。しかしながら、全盲視覚障害当事者として、特にニュース番組での後述の現状の改善が示されておらず、改善の要請を望み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具体的な情況を示します。海外で発生した事件や取材インタビューなどのニュース放映時</w:t>
      </w:r>
      <w:r w:rsidRPr="00A11EDC">
        <w:rPr>
          <w:rFonts w:asciiTheme="majorEastAsia" w:eastAsiaTheme="majorEastAsia" w:hAnsiTheme="majorEastAsia" w:hint="eastAsia"/>
          <w:szCs w:val="21"/>
        </w:rPr>
        <w:lastRenderedPageBreak/>
        <w:t>に、当事国の現地取材場所の映像、インタビュー画像が流されることがあります。そして、臨場感を伝えるためか、現地語で音声が流され、併せて画面下方に話している内容を日本語に翻訳されたテロップが表示されます。これは視聴者に内容を伝えるための情報であると思いますが、視覚障害者には理解できない言語であったり、アナウンサーが話す内容の文脈が混乱することになります。特に、公共放送と言われる、NHKニュースに、その傾向が多く見られ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今回の指針では、聴覚障害の方への合理的配慮の推進として、手話情報の提供があがっていますが、視覚障害者や視力の衰えた高齢者などテレビ視聴のうち「視る」ことの困難者など、音声に頼るしか無い者への画面内容の理解のための背策も挙げていただきたいと要望し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以前、NHK研究所の方に「翻訳した内容がテロップされているのだから、自動読み上げなどを使えば同時に日本語も流せるのではないか」と尋ねたことがありますが、「テロップは画像の中に埋め込まれた画像の一部で、切り出しはできないので、読み上げには使えない」と答えられました。しかし、テロップを埋め込む前はテキストが起こされているのですから、納得できないところです。放送技術として、二カ国放送、多重化放送などが上げられます。ステレオ放送やテレビ本体もステレオに対応したものが普及しており、左右から現地の声と、翻訳内容を出すことも可能かと思います。映画では日本語吹き替え放送があり、ドラマ番組で解説放送も増えてありがたく思っています。サブチャンネル放送、インターネットでの放送も可能な時代、内容をすべて日本語化、主たる外国語にも吹き替え対応した取り組みを指針に入れて欲しいと思います。</w:t>
      </w:r>
    </w:p>
    <w:p w:rsidR="00C05D0A" w:rsidRPr="00A11EDC" w:rsidRDefault="00C05D0A"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昨今、テレビでのニュース番組では、画像が在ることが前提として構成され、如何にも画面やチャンネルにひきつけるかの意図が優先している感じを受けることがあり、この様な場面は、それを見ることができない視覚障害者にはストレスとなっていると感じます。公共放送としてニュースを提供する際には、放送の内容に意図を含めることは極力避けると共に、国内において健常者、障害者、在留外国人にも、情報流通の格差を無くする構成であることを求め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9C2AA9" w:rsidRPr="00A11EDC" w:rsidRDefault="009C2AA9" w:rsidP="00A11EDC">
      <w:pPr>
        <w:rPr>
          <w:rFonts w:asciiTheme="majorEastAsia" w:eastAsiaTheme="majorEastAsia" w:hAnsiTheme="majorEastAsia"/>
          <w:szCs w:val="21"/>
        </w:rPr>
      </w:pPr>
      <w:r w:rsidRPr="00A11EDC">
        <w:rPr>
          <w:rFonts w:asciiTheme="majorEastAsia" w:eastAsiaTheme="majorEastAsia" w:hAnsiTheme="majorEastAsia"/>
          <w:szCs w:val="21"/>
        </w:rPr>
        <w:t>本指針は、放送分野における情報アクセシビリティの向上を図るため、字幕放送、解説放送及び</w:t>
      </w:r>
      <w:r w:rsidRPr="00A11EDC">
        <w:rPr>
          <w:rFonts w:asciiTheme="majorEastAsia" w:eastAsiaTheme="majorEastAsia" w:hAnsiTheme="majorEastAsia" w:hint="eastAsia"/>
          <w:szCs w:val="21"/>
        </w:rPr>
        <w:t>手話</w:t>
      </w:r>
      <w:r w:rsidRPr="00A11EDC">
        <w:rPr>
          <w:rFonts w:asciiTheme="majorEastAsia" w:eastAsiaTheme="majorEastAsia" w:hAnsiTheme="majorEastAsia"/>
          <w:szCs w:val="21"/>
        </w:rPr>
        <w:t>放送の普及目標を定めるものであり、</w:t>
      </w:r>
      <w:r w:rsidRPr="00A11EDC">
        <w:rPr>
          <w:rFonts w:asciiTheme="majorEastAsia" w:eastAsiaTheme="majorEastAsia" w:hAnsiTheme="majorEastAsia" w:hint="eastAsia"/>
          <w:szCs w:val="21"/>
        </w:rPr>
        <w:t>基本的</w:t>
      </w:r>
      <w:r w:rsidRPr="00A11EDC">
        <w:rPr>
          <w:rFonts w:asciiTheme="majorEastAsia" w:eastAsiaTheme="majorEastAsia" w:hAnsiTheme="majorEastAsia"/>
          <w:szCs w:val="21"/>
        </w:rPr>
        <w:t>に</w:t>
      </w:r>
      <w:r w:rsidRPr="00A11EDC">
        <w:rPr>
          <w:rFonts w:asciiTheme="majorEastAsia" w:eastAsiaTheme="majorEastAsia" w:hAnsiTheme="majorEastAsia" w:hint="eastAsia"/>
          <w:szCs w:val="21"/>
        </w:rPr>
        <w:t>放送</w:t>
      </w:r>
      <w:r w:rsidRPr="00A11EDC">
        <w:rPr>
          <w:rFonts w:asciiTheme="majorEastAsia" w:eastAsiaTheme="majorEastAsia" w:hAnsiTheme="majorEastAsia"/>
          <w:szCs w:val="21"/>
        </w:rPr>
        <w:t>事業者の個別の取組を定めるものではありません。</w:t>
      </w:r>
    </w:p>
    <w:p w:rsidR="00C05D0A" w:rsidRPr="00A11EDC" w:rsidRDefault="009C2AA9" w:rsidP="00A11EDC">
      <w:pPr>
        <w:rPr>
          <w:rFonts w:asciiTheme="majorEastAsia" w:eastAsiaTheme="majorEastAsia" w:hAnsiTheme="majorEastAsia"/>
          <w:szCs w:val="21"/>
        </w:rPr>
      </w:pPr>
      <w:r w:rsidRPr="00A11EDC">
        <w:rPr>
          <w:rFonts w:asciiTheme="majorEastAsia" w:eastAsiaTheme="majorEastAsia" w:hAnsiTheme="majorEastAsia"/>
          <w:szCs w:val="21"/>
        </w:rPr>
        <w:t>研究会</w:t>
      </w:r>
      <w:r w:rsidRPr="00A11EDC">
        <w:rPr>
          <w:rFonts w:asciiTheme="majorEastAsia" w:eastAsiaTheme="majorEastAsia" w:hAnsiTheme="majorEastAsia" w:hint="eastAsia"/>
          <w:szCs w:val="21"/>
        </w:rPr>
        <w:t>報告書</w:t>
      </w:r>
      <w:r w:rsidRPr="00A11EDC">
        <w:rPr>
          <w:rFonts w:asciiTheme="majorEastAsia" w:eastAsiaTheme="majorEastAsia" w:hAnsiTheme="majorEastAsia"/>
          <w:szCs w:val="21"/>
        </w:rPr>
        <w:t>の提言にもあるとおり、</w:t>
      </w:r>
      <w:r w:rsidRPr="00A11EDC">
        <w:rPr>
          <w:rFonts w:asciiTheme="majorEastAsia" w:eastAsiaTheme="majorEastAsia" w:hAnsiTheme="majorEastAsia" w:hint="eastAsia"/>
          <w:szCs w:val="21"/>
        </w:rPr>
        <w:t>放送</w:t>
      </w:r>
      <w:r w:rsidRPr="00A11EDC">
        <w:rPr>
          <w:rFonts w:asciiTheme="majorEastAsia" w:eastAsiaTheme="majorEastAsia" w:hAnsiTheme="majorEastAsia"/>
          <w:szCs w:val="21"/>
        </w:rPr>
        <w:t>事業者に</w:t>
      </w:r>
      <w:r w:rsidRPr="00A11EDC">
        <w:rPr>
          <w:rFonts w:asciiTheme="majorEastAsia" w:eastAsiaTheme="majorEastAsia" w:hAnsiTheme="majorEastAsia" w:hint="eastAsia"/>
          <w:szCs w:val="21"/>
        </w:rPr>
        <w:t>おいて、番組構成上実施困難であるものを除き、吹き替え等を活用することで、</w:t>
      </w:r>
      <w:r w:rsidRPr="00A11EDC">
        <w:rPr>
          <w:rFonts w:asciiTheme="majorEastAsia" w:eastAsiaTheme="majorEastAsia" w:hAnsiTheme="majorEastAsia"/>
          <w:szCs w:val="21"/>
        </w:rPr>
        <w:t>視覚障害者</w:t>
      </w:r>
      <w:r w:rsidRPr="00A11EDC">
        <w:rPr>
          <w:rFonts w:asciiTheme="majorEastAsia" w:eastAsiaTheme="majorEastAsia" w:hAnsiTheme="majorEastAsia" w:hint="eastAsia"/>
          <w:szCs w:val="21"/>
        </w:rPr>
        <w:t>等にも理解できる番組となること</w:t>
      </w:r>
      <w:r w:rsidRPr="00A11EDC">
        <w:rPr>
          <w:rFonts w:asciiTheme="majorEastAsia" w:eastAsiaTheme="majorEastAsia" w:hAnsiTheme="majorEastAsia"/>
          <w:szCs w:val="21"/>
        </w:rPr>
        <w:t>を期待しています</w:t>
      </w:r>
      <w:r w:rsidRPr="00A11EDC">
        <w:rPr>
          <w:rFonts w:asciiTheme="majorEastAsia" w:eastAsiaTheme="majorEastAsia" w:hAnsiTheme="majorEastAsia" w:hint="eastAsia"/>
          <w:szCs w:val="21"/>
        </w:rPr>
        <w:t>。</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C05D0A" w:rsidRPr="00A11EDC" w:rsidRDefault="00C05D0A" w:rsidP="00A11EDC">
      <w:pPr>
        <w:rPr>
          <w:rFonts w:asciiTheme="majorEastAsia" w:eastAsiaTheme="majorEastAsia" w:hAnsiTheme="majorEastAsia"/>
          <w:szCs w:val="21"/>
        </w:rPr>
      </w:pP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lastRenderedPageBreak/>
        <w:t>番号12</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NPOメディア・アクセス・サポートセンター</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「権利処理上の理由等により解説を付すことができない放送番組」とは次に掲げる放送番組</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szCs w:val="21"/>
        </w:rPr>
        <w:t xml:space="preserve">1 </w:t>
      </w:r>
      <w:r w:rsidRPr="00A11EDC">
        <w:rPr>
          <w:rFonts w:asciiTheme="majorEastAsia" w:eastAsiaTheme="majorEastAsia" w:hAnsiTheme="majorEastAsia" w:hint="eastAsia"/>
          <w:szCs w:val="21"/>
        </w:rPr>
        <w:t>権利処理上の理由により解説を付すことができない放送番組とありますが、「著作権法」第三十七条第三項権利制限により、これは無いと考えます。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あと、技術的理由に出来ないとされている、</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szCs w:val="21"/>
        </w:rPr>
        <w:t xml:space="preserve">2 </w:t>
      </w:r>
      <w:r w:rsidRPr="00A11EDC">
        <w:rPr>
          <w:rFonts w:asciiTheme="majorEastAsia" w:eastAsiaTheme="majorEastAsia" w:hAnsiTheme="majorEastAsia" w:hint="eastAsia"/>
          <w:szCs w:val="21"/>
        </w:rPr>
        <w:t>2か国語放送や副音声など2以上の音声を使用している放送番組</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szCs w:val="21"/>
        </w:rPr>
        <w:t xml:space="preserve">3 </w:t>
      </w:r>
      <w:r w:rsidRPr="00A11EDC">
        <w:rPr>
          <w:rFonts w:asciiTheme="majorEastAsia" w:eastAsiaTheme="majorEastAsia" w:hAnsiTheme="majorEastAsia" w:hint="eastAsia"/>
          <w:szCs w:val="21"/>
        </w:rPr>
        <w:t>5.1chサラウンド放送番組</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szCs w:val="21"/>
        </w:rPr>
        <w:t xml:space="preserve">4 </w:t>
      </w:r>
      <w:r w:rsidRPr="00A11EDC">
        <w:rPr>
          <w:rFonts w:asciiTheme="majorEastAsia" w:eastAsiaTheme="majorEastAsia" w:hAnsiTheme="majorEastAsia" w:hint="eastAsia"/>
          <w:szCs w:val="21"/>
        </w:rPr>
        <w:t>主音声に付与する隙間のない放送番組</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とありますが、映画館で始まっているUDCast（スマートホンで音声ガイドが聞ける）方式では全て可能です。</w:t>
      </w:r>
      <w:r w:rsidRPr="00A11EDC">
        <w:rPr>
          <w:rFonts w:asciiTheme="majorEastAsia" w:eastAsiaTheme="majorEastAsia" w:hAnsiTheme="majorEastAsia"/>
          <w:szCs w:val="21"/>
        </w:rPr>
        <w:t>http://udcast.net</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解説放送を放送波に載せるのは「放送技術仕様の制限・コスト・制作スピード」において限界があり、字幕に比べて目標値が低いですが、字幕も含めて、既存の放送仕様に縛られない形の情報保障（セカンドスクリーン方式等）は映画、パッケージ（DVD等）で既に始まっています。UDCast対応映画が放送される際はそのまま放送でも使え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このような新しい情報保障の方法も付与率に含ませて頂ければ「放送技術仕様の制限・コスト・制作スピード」は解決しますので、対象番組は急速に拡大すると考えます。指針の中に「セカンドスクリーン方式での情報保障」も含ませて頂ければと思い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（追記）</w:t>
      </w:r>
    </w:p>
    <w:p w:rsidR="00C05D0A" w:rsidRPr="00A11EDC" w:rsidRDefault="00C05D0A"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セカンドスクリーン方式での情報保障」について一部誤解がありますが、ユーザーがスマートホン等の端末利用を必須にするのではありません。スマートTV等の普及によって、字幕も音声解説も手話もネットを通じてTV画面に表示、再生可能です。タブレット端末では同様の事が既に可能です。また普及の始まった「スマートスピーカー」にTVの音声を聞かせて、音声解説させることもいずれ出来るようになるでしょう。このように既存のTV放送等の仕様に縛られない、外側からの情報保障になり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9C2AA9" w:rsidRPr="00A11EDC" w:rsidRDefault="009C2AA9"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今後の視聴覚障害者等向け放送の普及促進</w:t>
      </w:r>
      <w:r w:rsidRPr="00A11EDC">
        <w:rPr>
          <w:rFonts w:asciiTheme="majorEastAsia" w:eastAsiaTheme="majorEastAsia" w:hAnsiTheme="majorEastAsia"/>
          <w:szCs w:val="21"/>
        </w:rPr>
        <w:t>を図る</w:t>
      </w:r>
      <w:r w:rsidRPr="00A11EDC">
        <w:rPr>
          <w:rFonts w:asciiTheme="majorEastAsia" w:eastAsiaTheme="majorEastAsia" w:hAnsiTheme="majorEastAsia" w:hint="eastAsia"/>
          <w:szCs w:val="21"/>
        </w:rPr>
        <w:t>上で、参考とさせていただきます。</w:t>
      </w:r>
    </w:p>
    <w:p w:rsidR="00C05D0A" w:rsidRPr="00A11EDC" w:rsidRDefault="009C2AA9"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なお、セカンドスクリーン</w:t>
      </w:r>
      <w:r w:rsidRPr="00A11EDC">
        <w:rPr>
          <w:rFonts w:asciiTheme="majorEastAsia" w:eastAsiaTheme="majorEastAsia" w:hAnsiTheme="majorEastAsia"/>
          <w:szCs w:val="21"/>
        </w:rPr>
        <w:t>方式</w:t>
      </w:r>
      <w:r w:rsidRPr="00A11EDC">
        <w:rPr>
          <w:rFonts w:asciiTheme="majorEastAsia" w:eastAsiaTheme="majorEastAsia" w:hAnsiTheme="majorEastAsia" w:hint="eastAsia"/>
          <w:szCs w:val="21"/>
        </w:rPr>
        <w:t>での</w:t>
      </w:r>
      <w:r w:rsidRPr="00A11EDC">
        <w:rPr>
          <w:rFonts w:asciiTheme="majorEastAsia" w:eastAsiaTheme="majorEastAsia" w:hAnsiTheme="majorEastAsia"/>
          <w:szCs w:val="21"/>
        </w:rPr>
        <w:t>情報保障</w:t>
      </w:r>
      <w:r w:rsidRPr="00A11EDC">
        <w:rPr>
          <w:rFonts w:asciiTheme="majorEastAsia" w:eastAsiaTheme="majorEastAsia" w:hAnsiTheme="majorEastAsia" w:hint="eastAsia"/>
          <w:szCs w:val="21"/>
        </w:rPr>
        <w:t>についての</w:t>
      </w:r>
      <w:r w:rsidRPr="00A11EDC">
        <w:rPr>
          <w:rFonts w:asciiTheme="majorEastAsia" w:eastAsiaTheme="majorEastAsia" w:hAnsiTheme="majorEastAsia"/>
          <w:szCs w:val="21"/>
        </w:rPr>
        <w:t>御意見</w:t>
      </w:r>
      <w:r w:rsidRPr="00A11EDC">
        <w:rPr>
          <w:rFonts w:asciiTheme="majorEastAsia" w:eastAsiaTheme="majorEastAsia" w:hAnsiTheme="majorEastAsia" w:hint="eastAsia"/>
          <w:szCs w:val="21"/>
        </w:rPr>
        <w:t>については、今後、利便性や有用性等について総合的に検証を行っていきたいと考えています。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C05D0A" w:rsidRPr="00A11EDC" w:rsidRDefault="00C05D0A" w:rsidP="00A11EDC">
      <w:pPr>
        <w:rPr>
          <w:rFonts w:asciiTheme="majorEastAsia" w:eastAsiaTheme="majorEastAsia" w:hAnsiTheme="majorEastAsia"/>
          <w:szCs w:val="21"/>
        </w:rPr>
      </w:pP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番号13</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lastRenderedPageBreak/>
        <w:t>提出者</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個人</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C05D0A" w:rsidRPr="00A11EDC" w:rsidRDefault="00C05D0A"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１．解説付与の目標について</w:t>
      </w:r>
    </w:p>
    <w:p w:rsidR="00C05D0A" w:rsidRPr="00A11EDC" w:rsidRDefault="00C05D0A"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NHKは視覚障害者からも受信料（半額）を受け取っているのだから、彼らのためにも更なる解説付与に取り組むべき。NHK総合の目標が民放とおなじ「2027年度までに対象の放送番組の15％以上」では、不十分。</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9C2AA9" w:rsidRPr="00A11EDC" w:rsidRDefault="009C2AA9"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研究会では、解説放送</w:t>
      </w:r>
      <w:r w:rsidRPr="00A11EDC">
        <w:rPr>
          <w:rFonts w:asciiTheme="majorEastAsia" w:eastAsiaTheme="majorEastAsia" w:hAnsiTheme="majorEastAsia"/>
          <w:szCs w:val="21"/>
        </w:rPr>
        <w:t>の実績</w:t>
      </w:r>
      <w:r w:rsidRPr="00A11EDC">
        <w:rPr>
          <w:rFonts w:asciiTheme="majorEastAsia" w:eastAsiaTheme="majorEastAsia" w:hAnsiTheme="majorEastAsia" w:hint="eastAsia"/>
          <w:szCs w:val="21"/>
        </w:rPr>
        <w:t>等</w:t>
      </w:r>
      <w:r w:rsidRPr="00A11EDC">
        <w:rPr>
          <w:rFonts w:asciiTheme="majorEastAsia" w:eastAsiaTheme="majorEastAsia" w:hAnsiTheme="majorEastAsia"/>
          <w:szCs w:val="21"/>
        </w:rPr>
        <w:t>の現状を踏まえ</w:t>
      </w:r>
      <w:r w:rsidRPr="00A11EDC">
        <w:rPr>
          <w:rFonts w:asciiTheme="majorEastAsia" w:eastAsiaTheme="majorEastAsia" w:hAnsiTheme="majorEastAsia" w:hint="eastAsia"/>
          <w:szCs w:val="21"/>
        </w:rPr>
        <w:t>、また</w:t>
      </w:r>
      <w:r w:rsidRPr="00A11EDC">
        <w:rPr>
          <w:rFonts w:asciiTheme="majorEastAsia" w:eastAsiaTheme="majorEastAsia" w:hAnsiTheme="majorEastAsia"/>
          <w:szCs w:val="21"/>
        </w:rPr>
        <w:t>諸外国における数値目標も参考としつつ、</w:t>
      </w:r>
      <w:r w:rsidRPr="00A11EDC">
        <w:rPr>
          <w:rFonts w:asciiTheme="majorEastAsia" w:eastAsiaTheme="majorEastAsia" w:hAnsiTheme="majorEastAsia" w:hint="eastAsia"/>
          <w:szCs w:val="21"/>
        </w:rPr>
        <w:t>本</w:t>
      </w:r>
      <w:r w:rsidRPr="00A11EDC">
        <w:rPr>
          <w:rFonts w:asciiTheme="majorEastAsia" w:eastAsiaTheme="majorEastAsia" w:hAnsiTheme="majorEastAsia"/>
          <w:szCs w:val="21"/>
        </w:rPr>
        <w:t>指針案の数値</w:t>
      </w:r>
      <w:r w:rsidRPr="00A11EDC">
        <w:rPr>
          <w:rFonts w:asciiTheme="majorEastAsia" w:eastAsiaTheme="majorEastAsia" w:hAnsiTheme="majorEastAsia" w:hint="eastAsia"/>
          <w:szCs w:val="21"/>
        </w:rPr>
        <w:t>目標</w:t>
      </w:r>
      <w:r w:rsidRPr="00A11EDC">
        <w:rPr>
          <w:rFonts w:asciiTheme="majorEastAsia" w:eastAsiaTheme="majorEastAsia" w:hAnsiTheme="majorEastAsia"/>
          <w:szCs w:val="21"/>
        </w:rPr>
        <w:t>について</w:t>
      </w:r>
      <w:r w:rsidRPr="00A11EDC">
        <w:rPr>
          <w:rFonts w:asciiTheme="majorEastAsia" w:eastAsiaTheme="majorEastAsia" w:hAnsiTheme="majorEastAsia" w:hint="eastAsia"/>
          <w:szCs w:val="21"/>
        </w:rPr>
        <w:t>提言</w:t>
      </w:r>
      <w:r w:rsidRPr="00A11EDC">
        <w:rPr>
          <w:rFonts w:asciiTheme="majorEastAsia" w:eastAsiaTheme="majorEastAsia" w:hAnsiTheme="majorEastAsia"/>
          <w:szCs w:val="21"/>
        </w:rPr>
        <w:t>が行われています。</w:t>
      </w:r>
    </w:p>
    <w:p w:rsidR="009C2AA9" w:rsidRPr="00A11EDC" w:rsidRDefault="009C2AA9"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この</w:t>
      </w:r>
      <w:r w:rsidRPr="00A11EDC">
        <w:rPr>
          <w:rFonts w:asciiTheme="majorEastAsia" w:eastAsiaTheme="majorEastAsia" w:hAnsiTheme="majorEastAsia"/>
          <w:szCs w:val="21"/>
        </w:rPr>
        <w:t>提言を踏まえて</w:t>
      </w:r>
      <w:r w:rsidRPr="00A11EDC">
        <w:rPr>
          <w:rFonts w:asciiTheme="majorEastAsia" w:eastAsiaTheme="majorEastAsia" w:hAnsiTheme="majorEastAsia" w:hint="eastAsia"/>
          <w:szCs w:val="21"/>
        </w:rPr>
        <w:t>、</w:t>
      </w:r>
      <w:r w:rsidRPr="00A11EDC">
        <w:rPr>
          <w:rFonts w:asciiTheme="majorEastAsia" w:eastAsiaTheme="majorEastAsia" w:hAnsiTheme="majorEastAsia"/>
          <w:szCs w:val="21"/>
        </w:rPr>
        <w:t>本指針</w:t>
      </w:r>
      <w:r w:rsidRPr="00A11EDC">
        <w:rPr>
          <w:rFonts w:asciiTheme="majorEastAsia" w:eastAsiaTheme="majorEastAsia" w:hAnsiTheme="majorEastAsia" w:hint="eastAsia"/>
          <w:szCs w:val="21"/>
        </w:rPr>
        <w:t>案の</w:t>
      </w:r>
      <w:r w:rsidRPr="00A11EDC">
        <w:rPr>
          <w:rFonts w:asciiTheme="majorEastAsia" w:eastAsiaTheme="majorEastAsia" w:hAnsiTheme="majorEastAsia"/>
          <w:szCs w:val="21"/>
        </w:rPr>
        <w:t>数値目標を</w:t>
      </w:r>
      <w:r w:rsidRPr="00A11EDC">
        <w:rPr>
          <w:rFonts w:asciiTheme="majorEastAsia" w:eastAsiaTheme="majorEastAsia" w:hAnsiTheme="majorEastAsia" w:hint="eastAsia"/>
          <w:szCs w:val="21"/>
        </w:rPr>
        <w:t>設定</w:t>
      </w:r>
      <w:r w:rsidRPr="00A11EDC">
        <w:rPr>
          <w:rFonts w:asciiTheme="majorEastAsia" w:eastAsiaTheme="majorEastAsia" w:hAnsiTheme="majorEastAsia"/>
          <w:szCs w:val="21"/>
        </w:rPr>
        <w:t>し</w:t>
      </w:r>
      <w:r w:rsidRPr="00A11EDC">
        <w:rPr>
          <w:rFonts w:asciiTheme="majorEastAsia" w:eastAsiaTheme="majorEastAsia" w:hAnsiTheme="majorEastAsia" w:hint="eastAsia"/>
          <w:szCs w:val="21"/>
        </w:rPr>
        <w:t>ており、</w:t>
      </w:r>
      <w:r w:rsidRPr="00A11EDC">
        <w:rPr>
          <w:rFonts w:asciiTheme="majorEastAsia" w:eastAsiaTheme="majorEastAsia" w:hAnsiTheme="majorEastAsia"/>
          <w:szCs w:val="21"/>
        </w:rPr>
        <w:t>数値目標は適切なものと考えます。</w:t>
      </w:r>
    </w:p>
    <w:p w:rsidR="00C05D0A" w:rsidRPr="00A11EDC" w:rsidRDefault="009C2AA9"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本指針の</w:t>
      </w:r>
      <w:r w:rsidRPr="00A11EDC">
        <w:rPr>
          <w:rFonts w:asciiTheme="majorEastAsia" w:eastAsiaTheme="majorEastAsia" w:hAnsiTheme="majorEastAsia"/>
          <w:szCs w:val="21"/>
        </w:rPr>
        <w:t>策定により、放送事業者</w:t>
      </w:r>
      <w:r w:rsidRPr="00A11EDC">
        <w:rPr>
          <w:rFonts w:asciiTheme="majorEastAsia" w:eastAsiaTheme="majorEastAsia" w:hAnsiTheme="majorEastAsia" w:hint="eastAsia"/>
          <w:szCs w:val="21"/>
        </w:rPr>
        <w:t>による</w:t>
      </w:r>
      <w:r w:rsidRPr="00A11EDC">
        <w:rPr>
          <w:rFonts w:asciiTheme="majorEastAsia" w:eastAsiaTheme="majorEastAsia" w:hAnsiTheme="majorEastAsia"/>
          <w:szCs w:val="21"/>
        </w:rPr>
        <w:t>解説放送の一層の</w:t>
      </w:r>
      <w:r w:rsidRPr="00A11EDC">
        <w:rPr>
          <w:rFonts w:asciiTheme="majorEastAsia" w:eastAsiaTheme="majorEastAsia" w:hAnsiTheme="majorEastAsia" w:hint="eastAsia"/>
          <w:szCs w:val="21"/>
        </w:rPr>
        <w:t>拡充</w:t>
      </w:r>
      <w:r w:rsidRPr="00A11EDC">
        <w:rPr>
          <w:rFonts w:asciiTheme="majorEastAsia" w:eastAsiaTheme="majorEastAsia" w:hAnsiTheme="majorEastAsia"/>
          <w:szCs w:val="21"/>
        </w:rPr>
        <w:t>が図られることを期待して</w:t>
      </w:r>
      <w:r w:rsidRPr="00A11EDC">
        <w:rPr>
          <w:rFonts w:asciiTheme="majorEastAsia" w:eastAsiaTheme="majorEastAsia" w:hAnsiTheme="majorEastAsia" w:hint="eastAsia"/>
          <w:szCs w:val="21"/>
        </w:rPr>
        <w:t>い</w:t>
      </w:r>
      <w:r w:rsidRPr="00A11EDC">
        <w:rPr>
          <w:rFonts w:asciiTheme="majorEastAsia" w:eastAsiaTheme="majorEastAsia" w:hAnsiTheme="majorEastAsia"/>
          <w:szCs w:val="21"/>
        </w:rPr>
        <w:t>ます。</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AA3CBD" w:rsidRPr="00A11EDC" w:rsidRDefault="00AA3CBD"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２．番組表への表示について</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組表にて、解説や手話が付与されている番組の欄には、その旨を表示することを規定してほしい。また、記載方法を統一してほしい（例えば「音声多重」との表示では、解説放送なのか二か国語放送なのか分からない）。</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AA3CBD" w:rsidRPr="00A11EDC" w:rsidRDefault="009C2AA9"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本意見募集の</w:t>
      </w:r>
      <w:r w:rsidRPr="00A11EDC">
        <w:rPr>
          <w:rFonts w:asciiTheme="majorEastAsia" w:eastAsiaTheme="majorEastAsia" w:hAnsiTheme="majorEastAsia"/>
          <w:szCs w:val="21"/>
        </w:rPr>
        <w:t>対象に</w:t>
      </w:r>
      <w:r w:rsidRPr="00A11EDC">
        <w:rPr>
          <w:rFonts w:asciiTheme="majorEastAsia" w:eastAsiaTheme="majorEastAsia" w:hAnsiTheme="majorEastAsia" w:hint="eastAsia"/>
          <w:szCs w:val="21"/>
        </w:rPr>
        <w:t>対する</w:t>
      </w:r>
      <w:r w:rsidRPr="00A11EDC">
        <w:rPr>
          <w:rFonts w:asciiTheme="majorEastAsia" w:eastAsiaTheme="majorEastAsia" w:hAnsiTheme="majorEastAsia"/>
          <w:szCs w:val="21"/>
        </w:rPr>
        <w:t>直接の御意見ではありませんが、</w:t>
      </w:r>
      <w:r w:rsidRPr="00A11EDC">
        <w:rPr>
          <w:rFonts w:asciiTheme="majorEastAsia" w:eastAsiaTheme="majorEastAsia" w:hAnsiTheme="majorEastAsia" w:hint="eastAsia"/>
          <w:szCs w:val="21"/>
        </w:rPr>
        <w:t>今後の視聴覚障害者等向け放送の普及促進</w:t>
      </w:r>
      <w:r w:rsidRPr="00A11EDC">
        <w:rPr>
          <w:rFonts w:asciiTheme="majorEastAsia" w:eastAsiaTheme="majorEastAsia" w:hAnsiTheme="majorEastAsia"/>
          <w:szCs w:val="21"/>
        </w:rPr>
        <w:t>を図る</w:t>
      </w:r>
      <w:r w:rsidRPr="00A11EDC">
        <w:rPr>
          <w:rFonts w:asciiTheme="majorEastAsia" w:eastAsiaTheme="majorEastAsia" w:hAnsiTheme="majorEastAsia" w:hint="eastAsia"/>
          <w:szCs w:val="21"/>
        </w:rPr>
        <w:t>上で、参考とさせていただきます。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AA3CBD" w:rsidRPr="00A11EDC" w:rsidRDefault="00AA3CBD" w:rsidP="00A11EDC">
      <w:pPr>
        <w:rPr>
          <w:rFonts w:asciiTheme="majorEastAsia" w:eastAsiaTheme="majorEastAsia" w:hAnsiTheme="majorEastAsia"/>
          <w:szCs w:val="21"/>
        </w:rPr>
      </w:pP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番号14</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個人</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AA3CBD" w:rsidRPr="00A11EDC" w:rsidRDefault="00AA3CBD"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点字使用の視覚障害者として、「放送分野における情報アクセシビリティに関する指針（案）」を読んでまず感じることは、字幕放送の字幕付与時間数に比べて、解説放送の解説付与時間数があまりにも少ないことだ。平成26年版「障害者白書（概要）」には、「視聴覚障害のある人が、放送を通じて情報を取得し、社会参加していく上で、字幕放送、解説放送、手話放送の普及は重要な課題であり、総務省においては、その普及を推進している。平成25年11</w:t>
      </w:r>
      <w:r w:rsidRPr="00A11EDC">
        <w:rPr>
          <w:rFonts w:asciiTheme="majorEastAsia" w:eastAsiaTheme="majorEastAsia" w:hAnsiTheme="majorEastAsia" w:hint="eastAsia"/>
          <w:sz w:val="21"/>
        </w:rPr>
        <w:lastRenderedPageBreak/>
        <w:t>月の基幹放送事業者の再免許に当たり、普及目標を定めた行政指針の達成に努めること、CMへの字幕付与の普及に留意すること等について要請を行った。」、と明記されているが、この指針（案）における視聴覚障碍者への「付与時間」達成目標値の格差は、もはや看過できる範囲ではない。</w:t>
      </w:r>
    </w:p>
    <w:p w:rsidR="00AA3CBD" w:rsidRPr="00A11EDC" w:rsidRDefault="00AA3CBD"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厚生省が平成８年秋に実施した「身体障害者・児実態調査」によれば、視覚障害者の情報入手の方法は、「テレビ（一般放送）」６６・９％、「家族・友人」６１・０％、「ラジオ」５２・１％、「新聞の利用」２３・３％などであり、これ以降の各種調査結果においても、ほぼ同様の結果を示している。指針（案）の「付与時間数」の格差は、総務省が視覚障害者の情報入手の実態を把握せず、見えない者がテレビ視聴をいかに享受しているかを見過ごしているとしか思えない。このままある種の偏見を元に、「指針」における数値目標を作成するならば、差別解消法が志向された現在、セイフの視覚障害者差別といえるのではなかろうか。</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9C2AA9" w:rsidRPr="00A11EDC" w:rsidRDefault="009C2AA9"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研究会では、解説放送</w:t>
      </w:r>
      <w:r w:rsidRPr="00A11EDC">
        <w:rPr>
          <w:rFonts w:asciiTheme="majorEastAsia" w:eastAsiaTheme="majorEastAsia" w:hAnsiTheme="majorEastAsia"/>
          <w:sz w:val="21"/>
        </w:rPr>
        <w:t>の実績</w:t>
      </w:r>
      <w:r w:rsidRPr="00A11EDC">
        <w:rPr>
          <w:rFonts w:asciiTheme="majorEastAsia" w:eastAsiaTheme="majorEastAsia" w:hAnsiTheme="majorEastAsia" w:hint="eastAsia"/>
          <w:sz w:val="21"/>
        </w:rPr>
        <w:t>等</w:t>
      </w:r>
      <w:r w:rsidRPr="00A11EDC">
        <w:rPr>
          <w:rFonts w:asciiTheme="majorEastAsia" w:eastAsiaTheme="majorEastAsia" w:hAnsiTheme="majorEastAsia"/>
          <w:sz w:val="21"/>
        </w:rPr>
        <w:t>の現状を踏まえ</w:t>
      </w:r>
      <w:r w:rsidRPr="00A11EDC">
        <w:rPr>
          <w:rFonts w:asciiTheme="majorEastAsia" w:eastAsiaTheme="majorEastAsia" w:hAnsiTheme="majorEastAsia" w:hint="eastAsia"/>
          <w:sz w:val="21"/>
        </w:rPr>
        <w:t>、また</w:t>
      </w:r>
      <w:r w:rsidRPr="00A11EDC">
        <w:rPr>
          <w:rFonts w:asciiTheme="majorEastAsia" w:eastAsiaTheme="majorEastAsia" w:hAnsiTheme="majorEastAsia"/>
          <w:sz w:val="21"/>
        </w:rPr>
        <w:t>諸外国における数値目標も参考としつつ、</w:t>
      </w:r>
      <w:r w:rsidRPr="00A11EDC">
        <w:rPr>
          <w:rFonts w:asciiTheme="majorEastAsia" w:eastAsiaTheme="majorEastAsia" w:hAnsiTheme="majorEastAsia" w:hint="eastAsia"/>
          <w:sz w:val="21"/>
        </w:rPr>
        <w:t>本</w:t>
      </w:r>
      <w:r w:rsidRPr="00A11EDC">
        <w:rPr>
          <w:rFonts w:asciiTheme="majorEastAsia" w:eastAsiaTheme="majorEastAsia" w:hAnsiTheme="majorEastAsia"/>
          <w:sz w:val="21"/>
        </w:rPr>
        <w:t>指針案の数値</w:t>
      </w:r>
      <w:r w:rsidRPr="00A11EDC">
        <w:rPr>
          <w:rFonts w:asciiTheme="majorEastAsia" w:eastAsiaTheme="majorEastAsia" w:hAnsiTheme="majorEastAsia" w:hint="eastAsia"/>
          <w:sz w:val="21"/>
        </w:rPr>
        <w:t>目標</w:t>
      </w:r>
      <w:r w:rsidRPr="00A11EDC">
        <w:rPr>
          <w:rFonts w:asciiTheme="majorEastAsia" w:eastAsiaTheme="majorEastAsia" w:hAnsiTheme="majorEastAsia"/>
          <w:sz w:val="21"/>
        </w:rPr>
        <w:t>について</w:t>
      </w:r>
      <w:r w:rsidRPr="00A11EDC">
        <w:rPr>
          <w:rFonts w:asciiTheme="majorEastAsia" w:eastAsiaTheme="majorEastAsia" w:hAnsiTheme="majorEastAsia" w:hint="eastAsia"/>
          <w:sz w:val="21"/>
        </w:rPr>
        <w:t>提言</w:t>
      </w:r>
      <w:r w:rsidRPr="00A11EDC">
        <w:rPr>
          <w:rFonts w:asciiTheme="majorEastAsia" w:eastAsiaTheme="majorEastAsia" w:hAnsiTheme="majorEastAsia"/>
          <w:sz w:val="21"/>
        </w:rPr>
        <w:t>が行われています。</w:t>
      </w:r>
    </w:p>
    <w:p w:rsidR="009C2AA9" w:rsidRPr="00A11EDC" w:rsidRDefault="009C2AA9"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この</w:t>
      </w:r>
      <w:r w:rsidRPr="00A11EDC">
        <w:rPr>
          <w:rFonts w:asciiTheme="majorEastAsia" w:eastAsiaTheme="majorEastAsia" w:hAnsiTheme="majorEastAsia"/>
          <w:sz w:val="21"/>
        </w:rPr>
        <w:t>提言を踏まえて</w:t>
      </w:r>
      <w:r w:rsidRPr="00A11EDC">
        <w:rPr>
          <w:rFonts w:asciiTheme="majorEastAsia" w:eastAsiaTheme="majorEastAsia" w:hAnsiTheme="majorEastAsia" w:hint="eastAsia"/>
          <w:sz w:val="21"/>
        </w:rPr>
        <w:t>、</w:t>
      </w:r>
      <w:r w:rsidRPr="00A11EDC">
        <w:rPr>
          <w:rFonts w:asciiTheme="majorEastAsia" w:eastAsiaTheme="majorEastAsia" w:hAnsiTheme="majorEastAsia"/>
          <w:sz w:val="21"/>
        </w:rPr>
        <w:t>本指針</w:t>
      </w:r>
      <w:r w:rsidRPr="00A11EDC">
        <w:rPr>
          <w:rFonts w:asciiTheme="majorEastAsia" w:eastAsiaTheme="majorEastAsia" w:hAnsiTheme="majorEastAsia" w:hint="eastAsia"/>
          <w:sz w:val="21"/>
        </w:rPr>
        <w:t>案の</w:t>
      </w:r>
      <w:r w:rsidRPr="00A11EDC">
        <w:rPr>
          <w:rFonts w:asciiTheme="majorEastAsia" w:eastAsiaTheme="majorEastAsia" w:hAnsiTheme="majorEastAsia"/>
          <w:sz w:val="21"/>
        </w:rPr>
        <w:t>数値目標を</w:t>
      </w:r>
      <w:r w:rsidRPr="00A11EDC">
        <w:rPr>
          <w:rFonts w:asciiTheme="majorEastAsia" w:eastAsiaTheme="majorEastAsia" w:hAnsiTheme="majorEastAsia" w:hint="eastAsia"/>
          <w:sz w:val="21"/>
        </w:rPr>
        <w:t>設定</w:t>
      </w:r>
      <w:r w:rsidRPr="00A11EDC">
        <w:rPr>
          <w:rFonts w:asciiTheme="majorEastAsia" w:eastAsiaTheme="majorEastAsia" w:hAnsiTheme="majorEastAsia"/>
          <w:sz w:val="21"/>
        </w:rPr>
        <w:t>し</w:t>
      </w:r>
      <w:r w:rsidRPr="00A11EDC">
        <w:rPr>
          <w:rFonts w:asciiTheme="majorEastAsia" w:eastAsiaTheme="majorEastAsia" w:hAnsiTheme="majorEastAsia" w:hint="eastAsia"/>
          <w:sz w:val="21"/>
        </w:rPr>
        <w:t>ており、</w:t>
      </w:r>
      <w:r w:rsidRPr="00A11EDC">
        <w:rPr>
          <w:rFonts w:asciiTheme="majorEastAsia" w:eastAsiaTheme="majorEastAsia" w:hAnsiTheme="majorEastAsia"/>
          <w:sz w:val="21"/>
        </w:rPr>
        <w:t>数値目標は適切なものと考えます。</w:t>
      </w:r>
    </w:p>
    <w:p w:rsidR="00AA3CBD" w:rsidRPr="00A11EDC" w:rsidRDefault="009C2AA9"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なお、本指針の</w:t>
      </w:r>
      <w:r w:rsidRPr="00A11EDC">
        <w:rPr>
          <w:rFonts w:asciiTheme="majorEastAsia" w:eastAsiaTheme="majorEastAsia" w:hAnsiTheme="majorEastAsia"/>
          <w:sz w:val="21"/>
        </w:rPr>
        <w:t>策定により、放送事業者</w:t>
      </w:r>
      <w:r w:rsidRPr="00A11EDC">
        <w:rPr>
          <w:rFonts w:asciiTheme="majorEastAsia" w:eastAsiaTheme="majorEastAsia" w:hAnsiTheme="majorEastAsia" w:hint="eastAsia"/>
          <w:sz w:val="21"/>
        </w:rPr>
        <w:t>による</w:t>
      </w:r>
      <w:r w:rsidRPr="00A11EDC">
        <w:rPr>
          <w:rFonts w:asciiTheme="majorEastAsia" w:eastAsiaTheme="majorEastAsia" w:hAnsiTheme="majorEastAsia"/>
          <w:sz w:val="21"/>
        </w:rPr>
        <w:t>解説放送の一層の</w:t>
      </w:r>
      <w:r w:rsidRPr="00A11EDC">
        <w:rPr>
          <w:rFonts w:asciiTheme="majorEastAsia" w:eastAsiaTheme="majorEastAsia" w:hAnsiTheme="majorEastAsia" w:hint="eastAsia"/>
          <w:sz w:val="21"/>
        </w:rPr>
        <w:t>拡充</w:t>
      </w:r>
      <w:r w:rsidRPr="00A11EDC">
        <w:rPr>
          <w:rFonts w:asciiTheme="majorEastAsia" w:eastAsiaTheme="majorEastAsia" w:hAnsiTheme="majorEastAsia"/>
          <w:sz w:val="21"/>
        </w:rPr>
        <w:t>が図られることを期待して</w:t>
      </w:r>
      <w:r w:rsidRPr="00A11EDC">
        <w:rPr>
          <w:rFonts w:asciiTheme="majorEastAsia" w:eastAsiaTheme="majorEastAsia" w:hAnsiTheme="majorEastAsia" w:hint="eastAsia"/>
          <w:sz w:val="21"/>
        </w:rPr>
        <w:t>い</w:t>
      </w:r>
      <w:r w:rsidRPr="00A11EDC">
        <w:rPr>
          <w:rFonts w:asciiTheme="majorEastAsia" w:eastAsiaTheme="majorEastAsia" w:hAnsiTheme="majorEastAsia"/>
          <w:sz w:val="21"/>
        </w:rPr>
        <w:t>ます。</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AA3CBD" w:rsidRPr="00A11EDC" w:rsidRDefault="00AA3CBD" w:rsidP="00A11EDC">
      <w:pPr>
        <w:rPr>
          <w:rFonts w:asciiTheme="majorEastAsia" w:eastAsiaTheme="majorEastAsia" w:hAnsiTheme="majorEastAsia"/>
          <w:szCs w:val="21"/>
        </w:rPr>
      </w:pP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番号15</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AA3CBD" w:rsidRPr="00A11EDC" w:rsidRDefault="00F86E34" w:rsidP="00A11EDC">
      <w:pPr>
        <w:rPr>
          <w:rFonts w:asciiTheme="majorEastAsia" w:eastAsiaTheme="majorEastAsia" w:hAnsiTheme="majorEastAsia"/>
          <w:szCs w:val="21"/>
        </w:rPr>
      </w:pPr>
      <w:r w:rsidRPr="007E0270">
        <w:rPr>
          <w:rFonts w:asciiTheme="majorEastAsia" w:eastAsiaTheme="majorEastAsia" w:hAnsiTheme="majorEastAsia" w:hint="eastAsia"/>
          <w:spacing w:val="-6"/>
          <w:szCs w:val="21"/>
        </w:rPr>
        <w:t>特定非営利活動法人全国視覚障害者情報提供施設協会</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（解説放送について）</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１．「大規模災害時等に…」とありますが、台風の接近等警戒が必要な場合にあっても、文字情報が音声で確実に伝えられるよう、切に望みます。また、災害時においては、食事の配給や営業中の店舗など生活に関する文字情報の音声化も望まれます。</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9C2AA9" w:rsidRPr="00A11EDC" w:rsidRDefault="009C2AA9"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御意見は、今後の視聴覚障害者等向け放送の普及促進</w:t>
      </w:r>
      <w:r w:rsidRPr="00A11EDC">
        <w:rPr>
          <w:rFonts w:asciiTheme="majorEastAsia" w:eastAsiaTheme="majorEastAsia" w:hAnsiTheme="majorEastAsia"/>
          <w:szCs w:val="21"/>
        </w:rPr>
        <w:t>を図る</w:t>
      </w:r>
      <w:r w:rsidRPr="00A11EDC">
        <w:rPr>
          <w:rFonts w:asciiTheme="majorEastAsia" w:eastAsiaTheme="majorEastAsia" w:hAnsiTheme="majorEastAsia" w:hint="eastAsia"/>
          <w:szCs w:val="21"/>
        </w:rPr>
        <w:t>上で、参考とさせていただきます。</w:t>
      </w:r>
    </w:p>
    <w:p w:rsidR="009C2AA9" w:rsidRPr="00A11EDC" w:rsidRDefault="009C2AA9" w:rsidP="00A11EDC">
      <w:pPr>
        <w:rPr>
          <w:rFonts w:asciiTheme="majorEastAsia" w:eastAsiaTheme="majorEastAsia" w:hAnsiTheme="majorEastAsia"/>
          <w:szCs w:val="21"/>
        </w:rPr>
      </w:pPr>
      <w:r w:rsidRPr="00A11EDC">
        <w:rPr>
          <w:rFonts w:asciiTheme="majorEastAsia" w:eastAsiaTheme="majorEastAsia" w:hAnsiTheme="majorEastAsia"/>
          <w:szCs w:val="21"/>
        </w:rPr>
        <w:t>放送事業者</w:t>
      </w:r>
      <w:r w:rsidRPr="00A11EDC">
        <w:rPr>
          <w:rFonts w:asciiTheme="majorEastAsia" w:eastAsiaTheme="majorEastAsia" w:hAnsiTheme="majorEastAsia" w:hint="eastAsia"/>
          <w:szCs w:val="21"/>
        </w:rPr>
        <w:t>において、自動音声等の技術的な解決も含め、気象警戒時や災害時における視覚</w:t>
      </w:r>
      <w:r w:rsidRPr="00A11EDC">
        <w:rPr>
          <w:rFonts w:asciiTheme="majorEastAsia" w:eastAsiaTheme="majorEastAsia" w:hAnsiTheme="majorEastAsia"/>
          <w:szCs w:val="21"/>
        </w:rPr>
        <w:t>障害者</w:t>
      </w:r>
      <w:r w:rsidRPr="00A11EDC">
        <w:rPr>
          <w:rFonts w:asciiTheme="majorEastAsia" w:eastAsiaTheme="majorEastAsia" w:hAnsiTheme="majorEastAsia" w:hint="eastAsia"/>
          <w:szCs w:val="21"/>
        </w:rPr>
        <w:t>等</w:t>
      </w:r>
      <w:r w:rsidRPr="00A11EDC">
        <w:rPr>
          <w:rFonts w:asciiTheme="majorEastAsia" w:eastAsiaTheme="majorEastAsia" w:hAnsiTheme="majorEastAsia"/>
          <w:szCs w:val="21"/>
        </w:rPr>
        <w:t>への的確な情報提供に取り組</w:t>
      </w:r>
      <w:r w:rsidRPr="00A11EDC">
        <w:rPr>
          <w:rFonts w:asciiTheme="majorEastAsia" w:eastAsiaTheme="majorEastAsia" w:hAnsiTheme="majorEastAsia" w:hint="eastAsia"/>
          <w:szCs w:val="21"/>
        </w:rPr>
        <w:t>む</w:t>
      </w:r>
      <w:r w:rsidRPr="00A11EDC">
        <w:rPr>
          <w:rFonts w:asciiTheme="majorEastAsia" w:eastAsiaTheme="majorEastAsia" w:hAnsiTheme="majorEastAsia"/>
          <w:szCs w:val="21"/>
        </w:rPr>
        <w:t>ことを</w:t>
      </w:r>
      <w:r w:rsidRPr="00A11EDC">
        <w:rPr>
          <w:rFonts w:asciiTheme="majorEastAsia" w:eastAsiaTheme="majorEastAsia" w:hAnsiTheme="majorEastAsia" w:hint="eastAsia"/>
          <w:szCs w:val="21"/>
        </w:rPr>
        <w:t>期待</w:t>
      </w:r>
      <w:r w:rsidRPr="00A11EDC">
        <w:rPr>
          <w:rFonts w:asciiTheme="majorEastAsia" w:eastAsiaTheme="majorEastAsia" w:hAnsiTheme="majorEastAsia"/>
          <w:szCs w:val="21"/>
        </w:rPr>
        <w:t>しています。</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D29EC" w:rsidRPr="00A11EDC" w:rsidRDefault="001D29EC"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無</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lastRenderedPageBreak/>
        <w:t>提出された意見</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２．解説放送は、付与時間数と共に付与内容も重要です。特に、日々変化の大きい国際情勢を踏まえ、視覚障害者が長年求めている外国人の発言等に付されるテロップの音声読み上げを徹底し、視覚障害者が海外ニュースから取り残されることのないよう配慮をお願いします。さらに、東京オリンピック・パラリンピックが近づく中、生放送のスポーツ番組への積極的な解説付与を望みます。</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333818" w:rsidRPr="00A11EDC" w:rsidRDefault="009C2AA9" w:rsidP="00A11EDC">
      <w:pPr>
        <w:rPr>
          <w:rFonts w:asciiTheme="majorEastAsia" w:eastAsiaTheme="majorEastAsia" w:hAnsiTheme="majorEastAsia"/>
          <w:szCs w:val="21"/>
        </w:rPr>
      </w:pPr>
      <w:r w:rsidRPr="00A11EDC">
        <w:rPr>
          <w:rFonts w:asciiTheme="majorEastAsia" w:eastAsiaTheme="majorEastAsia" w:hAnsiTheme="majorEastAsia"/>
          <w:spacing w:val="-6"/>
          <w:szCs w:val="21"/>
        </w:rPr>
        <w:t>研究会</w:t>
      </w:r>
      <w:r w:rsidRPr="00A11EDC">
        <w:rPr>
          <w:rFonts w:asciiTheme="majorEastAsia" w:eastAsiaTheme="majorEastAsia" w:hAnsiTheme="majorEastAsia" w:hint="eastAsia"/>
          <w:spacing w:val="-6"/>
          <w:szCs w:val="21"/>
        </w:rPr>
        <w:t>報告書</w:t>
      </w:r>
      <w:r w:rsidRPr="00A11EDC">
        <w:rPr>
          <w:rFonts w:asciiTheme="majorEastAsia" w:eastAsiaTheme="majorEastAsia" w:hAnsiTheme="majorEastAsia"/>
          <w:spacing w:val="-6"/>
          <w:szCs w:val="21"/>
        </w:rPr>
        <w:t>の提言にもあるとおり、</w:t>
      </w:r>
      <w:r w:rsidRPr="00A11EDC">
        <w:rPr>
          <w:rFonts w:asciiTheme="majorEastAsia" w:eastAsiaTheme="majorEastAsia" w:hAnsiTheme="majorEastAsia" w:hint="eastAsia"/>
          <w:spacing w:val="-6"/>
          <w:szCs w:val="21"/>
        </w:rPr>
        <w:t>放送</w:t>
      </w:r>
      <w:r w:rsidRPr="00A11EDC">
        <w:rPr>
          <w:rFonts w:asciiTheme="majorEastAsia" w:eastAsiaTheme="majorEastAsia" w:hAnsiTheme="majorEastAsia"/>
          <w:spacing w:val="-6"/>
          <w:szCs w:val="21"/>
        </w:rPr>
        <w:t>事業者に</w:t>
      </w:r>
      <w:r w:rsidRPr="00A11EDC">
        <w:rPr>
          <w:rFonts w:asciiTheme="majorEastAsia" w:eastAsiaTheme="majorEastAsia" w:hAnsiTheme="majorEastAsia" w:hint="eastAsia"/>
          <w:spacing w:val="-6"/>
          <w:szCs w:val="21"/>
        </w:rPr>
        <w:t>おいて、番組構成上実施困難であるものを除き、吹き替え等を活用することで、</w:t>
      </w:r>
      <w:r w:rsidRPr="00A11EDC">
        <w:rPr>
          <w:rFonts w:asciiTheme="majorEastAsia" w:eastAsiaTheme="majorEastAsia" w:hAnsiTheme="majorEastAsia"/>
          <w:spacing w:val="-6"/>
          <w:szCs w:val="21"/>
        </w:rPr>
        <w:t>視覚障害者</w:t>
      </w:r>
      <w:r w:rsidRPr="00A11EDC">
        <w:rPr>
          <w:rFonts w:asciiTheme="majorEastAsia" w:eastAsiaTheme="majorEastAsia" w:hAnsiTheme="majorEastAsia" w:hint="eastAsia"/>
          <w:spacing w:val="-6"/>
          <w:szCs w:val="21"/>
        </w:rPr>
        <w:t>等にも理解できる番組となること</w:t>
      </w:r>
      <w:r w:rsidRPr="00A11EDC">
        <w:rPr>
          <w:rFonts w:asciiTheme="majorEastAsia" w:eastAsiaTheme="majorEastAsia" w:hAnsiTheme="majorEastAsia"/>
          <w:spacing w:val="-6"/>
          <w:szCs w:val="21"/>
        </w:rPr>
        <w:t>を期待しています</w:t>
      </w:r>
      <w:r w:rsidRPr="00A11EDC">
        <w:rPr>
          <w:rFonts w:asciiTheme="majorEastAsia" w:eastAsiaTheme="majorEastAsia" w:hAnsiTheme="majorEastAsia" w:hint="eastAsia"/>
          <w:spacing w:val="-6"/>
          <w:szCs w:val="21"/>
        </w:rPr>
        <w:t>。</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D29EC" w:rsidRPr="00A11EDC" w:rsidRDefault="001D29EC"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無</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３．「普及目標の対象となる放送時間7時から24時」を字幕放送と合わせてください。また、これ以外の時間に解説が付与された場合も、実績として評価されるようご検討ください。</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9C2AA9" w:rsidRPr="00A11EDC" w:rsidRDefault="009C2AA9" w:rsidP="00A11EDC">
      <w:pPr>
        <w:rPr>
          <w:rFonts w:asciiTheme="majorEastAsia" w:eastAsiaTheme="majorEastAsia" w:hAnsiTheme="majorEastAsia"/>
          <w:spacing w:val="-6"/>
          <w:szCs w:val="21"/>
        </w:rPr>
      </w:pPr>
      <w:r w:rsidRPr="00A11EDC">
        <w:rPr>
          <w:rFonts w:asciiTheme="majorEastAsia" w:eastAsiaTheme="majorEastAsia" w:hAnsiTheme="majorEastAsia" w:hint="eastAsia"/>
          <w:spacing w:val="-6"/>
          <w:szCs w:val="21"/>
        </w:rPr>
        <w:t>解説放送</w:t>
      </w:r>
      <w:r w:rsidRPr="00A11EDC">
        <w:rPr>
          <w:rFonts w:asciiTheme="majorEastAsia" w:eastAsiaTheme="majorEastAsia" w:hAnsiTheme="majorEastAsia"/>
          <w:spacing w:val="-6"/>
          <w:szCs w:val="21"/>
        </w:rPr>
        <w:t>は</w:t>
      </w:r>
      <w:r w:rsidRPr="00A11EDC">
        <w:rPr>
          <w:rFonts w:asciiTheme="majorEastAsia" w:eastAsiaTheme="majorEastAsia" w:hAnsiTheme="majorEastAsia" w:hint="eastAsia"/>
          <w:spacing w:val="-6"/>
          <w:szCs w:val="21"/>
        </w:rPr>
        <w:t>、字幕放送に</w:t>
      </w:r>
      <w:r w:rsidRPr="00A11EDC">
        <w:rPr>
          <w:rFonts w:asciiTheme="majorEastAsia" w:eastAsiaTheme="majorEastAsia" w:hAnsiTheme="majorEastAsia"/>
          <w:spacing w:val="-6"/>
          <w:szCs w:val="21"/>
        </w:rPr>
        <w:t>比べて、</w:t>
      </w:r>
      <w:r w:rsidRPr="00A11EDC">
        <w:rPr>
          <w:rFonts w:asciiTheme="majorEastAsia" w:eastAsiaTheme="majorEastAsia" w:hAnsiTheme="majorEastAsia" w:hint="eastAsia"/>
          <w:spacing w:val="-6"/>
          <w:szCs w:val="21"/>
        </w:rPr>
        <w:t>実績（付与率</w:t>
      </w:r>
      <w:r w:rsidRPr="00A11EDC">
        <w:rPr>
          <w:rFonts w:asciiTheme="majorEastAsia" w:eastAsiaTheme="majorEastAsia" w:hAnsiTheme="majorEastAsia"/>
          <w:spacing w:val="-6"/>
          <w:szCs w:val="21"/>
        </w:rPr>
        <w:t>）が低い</w:t>
      </w:r>
      <w:r w:rsidRPr="00A11EDC">
        <w:rPr>
          <w:rFonts w:asciiTheme="majorEastAsia" w:eastAsiaTheme="majorEastAsia" w:hAnsiTheme="majorEastAsia" w:hint="eastAsia"/>
          <w:spacing w:val="-6"/>
          <w:szCs w:val="21"/>
        </w:rPr>
        <w:t>ため</w:t>
      </w:r>
      <w:r w:rsidRPr="00A11EDC">
        <w:rPr>
          <w:rFonts w:asciiTheme="majorEastAsia" w:eastAsiaTheme="majorEastAsia" w:hAnsiTheme="majorEastAsia"/>
          <w:spacing w:val="-6"/>
          <w:szCs w:val="21"/>
        </w:rPr>
        <w:t>、</w:t>
      </w:r>
      <w:r w:rsidRPr="00A11EDC">
        <w:rPr>
          <w:rFonts w:asciiTheme="majorEastAsia" w:eastAsiaTheme="majorEastAsia" w:hAnsiTheme="majorEastAsia" w:hint="eastAsia"/>
          <w:spacing w:val="-6"/>
          <w:szCs w:val="21"/>
        </w:rPr>
        <w:t>対象</w:t>
      </w:r>
      <w:r w:rsidRPr="00A11EDC">
        <w:rPr>
          <w:rFonts w:asciiTheme="majorEastAsia" w:eastAsiaTheme="majorEastAsia" w:hAnsiTheme="majorEastAsia"/>
          <w:spacing w:val="-6"/>
          <w:szCs w:val="21"/>
        </w:rPr>
        <w:t>時間の拡大</w:t>
      </w:r>
      <w:r w:rsidRPr="00A11EDC">
        <w:rPr>
          <w:rFonts w:asciiTheme="majorEastAsia" w:eastAsiaTheme="majorEastAsia" w:hAnsiTheme="majorEastAsia" w:hint="eastAsia"/>
          <w:spacing w:val="-6"/>
          <w:szCs w:val="21"/>
        </w:rPr>
        <w:t>よりも</w:t>
      </w:r>
      <w:r w:rsidRPr="00A11EDC">
        <w:rPr>
          <w:rFonts w:asciiTheme="majorEastAsia" w:eastAsiaTheme="majorEastAsia" w:hAnsiTheme="majorEastAsia"/>
          <w:spacing w:val="-6"/>
          <w:szCs w:val="21"/>
        </w:rPr>
        <w:t>付与率</w:t>
      </w:r>
      <w:r w:rsidRPr="00A11EDC">
        <w:rPr>
          <w:rFonts w:asciiTheme="majorEastAsia" w:eastAsiaTheme="majorEastAsia" w:hAnsiTheme="majorEastAsia" w:hint="eastAsia"/>
          <w:spacing w:val="-6"/>
          <w:szCs w:val="21"/>
        </w:rPr>
        <w:t>の</w:t>
      </w:r>
      <w:r w:rsidRPr="00A11EDC">
        <w:rPr>
          <w:rFonts w:asciiTheme="majorEastAsia" w:eastAsiaTheme="majorEastAsia" w:hAnsiTheme="majorEastAsia"/>
          <w:spacing w:val="-6"/>
          <w:szCs w:val="21"/>
        </w:rPr>
        <w:t>引き上げ</w:t>
      </w:r>
      <w:r w:rsidRPr="00A11EDC">
        <w:rPr>
          <w:rFonts w:asciiTheme="majorEastAsia" w:eastAsiaTheme="majorEastAsia" w:hAnsiTheme="majorEastAsia" w:hint="eastAsia"/>
          <w:spacing w:val="-6"/>
          <w:szCs w:val="21"/>
        </w:rPr>
        <w:t>を</w:t>
      </w:r>
      <w:r w:rsidRPr="00A11EDC">
        <w:rPr>
          <w:rFonts w:asciiTheme="majorEastAsia" w:eastAsiaTheme="majorEastAsia" w:hAnsiTheme="majorEastAsia"/>
          <w:spacing w:val="-6"/>
          <w:szCs w:val="21"/>
        </w:rPr>
        <w:t>行う</w:t>
      </w:r>
      <w:r w:rsidRPr="00A11EDC">
        <w:rPr>
          <w:rFonts w:asciiTheme="majorEastAsia" w:eastAsiaTheme="majorEastAsia" w:hAnsiTheme="majorEastAsia" w:hint="eastAsia"/>
          <w:spacing w:val="-6"/>
          <w:szCs w:val="21"/>
        </w:rPr>
        <w:t>方が</w:t>
      </w:r>
      <w:r w:rsidRPr="00A11EDC">
        <w:rPr>
          <w:rFonts w:asciiTheme="majorEastAsia" w:eastAsiaTheme="majorEastAsia" w:hAnsiTheme="majorEastAsia"/>
          <w:spacing w:val="-6"/>
          <w:szCs w:val="21"/>
        </w:rPr>
        <w:t>重要である</w:t>
      </w:r>
      <w:r w:rsidRPr="00A11EDC">
        <w:rPr>
          <w:rFonts w:asciiTheme="majorEastAsia" w:eastAsiaTheme="majorEastAsia" w:hAnsiTheme="majorEastAsia" w:hint="eastAsia"/>
          <w:spacing w:val="-6"/>
          <w:szCs w:val="21"/>
        </w:rPr>
        <w:t>という</w:t>
      </w:r>
      <w:r w:rsidRPr="00A11EDC">
        <w:rPr>
          <w:rFonts w:asciiTheme="majorEastAsia" w:eastAsiaTheme="majorEastAsia" w:hAnsiTheme="majorEastAsia"/>
          <w:spacing w:val="-6"/>
          <w:szCs w:val="21"/>
        </w:rPr>
        <w:t>考え方により、</w:t>
      </w:r>
      <w:r w:rsidRPr="00A11EDC">
        <w:rPr>
          <w:rFonts w:asciiTheme="majorEastAsia" w:eastAsiaTheme="majorEastAsia" w:hAnsiTheme="majorEastAsia" w:hint="eastAsia"/>
          <w:spacing w:val="-6"/>
          <w:szCs w:val="21"/>
        </w:rPr>
        <w:t>本</w:t>
      </w:r>
      <w:r w:rsidRPr="00A11EDC">
        <w:rPr>
          <w:rFonts w:asciiTheme="majorEastAsia" w:eastAsiaTheme="majorEastAsia" w:hAnsiTheme="majorEastAsia"/>
          <w:spacing w:val="-6"/>
          <w:szCs w:val="21"/>
        </w:rPr>
        <w:t>指針案</w:t>
      </w:r>
      <w:r w:rsidRPr="00A11EDC">
        <w:rPr>
          <w:rFonts w:asciiTheme="majorEastAsia" w:eastAsiaTheme="majorEastAsia" w:hAnsiTheme="majorEastAsia" w:hint="eastAsia"/>
          <w:spacing w:val="-6"/>
          <w:szCs w:val="21"/>
        </w:rPr>
        <w:t>を</w:t>
      </w:r>
      <w:r w:rsidRPr="00A11EDC">
        <w:rPr>
          <w:rFonts w:asciiTheme="majorEastAsia" w:eastAsiaTheme="majorEastAsia" w:hAnsiTheme="majorEastAsia"/>
          <w:spacing w:val="-6"/>
          <w:szCs w:val="21"/>
        </w:rPr>
        <w:t>策定しています。</w:t>
      </w:r>
    </w:p>
    <w:p w:rsidR="00AA3CBD" w:rsidRPr="00A11EDC" w:rsidRDefault="009C2AA9"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pacing w:val="-6"/>
          <w:sz w:val="21"/>
        </w:rPr>
        <w:t>実績</w:t>
      </w:r>
      <w:r w:rsidRPr="00A11EDC">
        <w:rPr>
          <w:rFonts w:asciiTheme="majorEastAsia" w:eastAsiaTheme="majorEastAsia" w:hAnsiTheme="majorEastAsia"/>
          <w:spacing w:val="-6"/>
          <w:sz w:val="21"/>
        </w:rPr>
        <w:t>のカウント方法については、</w:t>
      </w:r>
      <w:r w:rsidRPr="00A11EDC">
        <w:rPr>
          <w:rFonts w:asciiTheme="majorEastAsia" w:eastAsiaTheme="majorEastAsia" w:hAnsiTheme="majorEastAsia" w:hint="eastAsia"/>
          <w:spacing w:val="-6"/>
          <w:sz w:val="21"/>
        </w:rPr>
        <w:t>今後の視聴覚障害者等向け放送の普及促進</w:t>
      </w:r>
      <w:r w:rsidRPr="00A11EDC">
        <w:rPr>
          <w:rFonts w:asciiTheme="majorEastAsia" w:eastAsiaTheme="majorEastAsia" w:hAnsiTheme="majorEastAsia"/>
          <w:spacing w:val="-6"/>
          <w:sz w:val="21"/>
        </w:rPr>
        <w:t>を図る</w:t>
      </w:r>
      <w:r w:rsidRPr="00A11EDC">
        <w:rPr>
          <w:rFonts w:asciiTheme="majorEastAsia" w:eastAsiaTheme="majorEastAsia" w:hAnsiTheme="majorEastAsia" w:hint="eastAsia"/>
          <w:spacing w:val="-6"/>
          <w:sz w:val="21"/>
        </w:rPr>
        <w:t>上で、参考とさせていただきます。</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D29EC" w:rsidRPr="00A11EDC" w:rsidRDefault="001D29EC"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無</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４．ワンセグ放送を楽しんでいる視覚障害者は少なくありませんが、解説放送が付与されているワンセグ放送は少ないのが実情です。「普及目標の対象番組」に、ワンセグ放送についても明記してください。</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1B6831" w:rsidRPr="00A11EDC" w:rsidRDefault="009C2AA9" w:rsidP="00A11EDC">
      <w:pPr>
        <w:rPr>
          <w:rFonts w:asciiTheme="majorEastAsia" w:eastAsiaTheme="majorEastAsia" w:hAnsiTheme="majorEastAsia"/>
          <w:szCs w:val="21"/>
        </w:rPr>
      </w:pPr>
      <w:r w:rsidRPr="00A11EDC">
        <w:rPr>
          <w:rFonts w:asciiTheme="majorEastAsia" w:eastAsiaTheme="majorEastAsia" w:hAnsiTheme="majorEastAsia" w:hint="eastAsia"/>
          <w:spacing w:val="-6"/>
          <w:szCs w:val="21"/>
        </w:rPr>
        <w:t>放送事業者に</w:t>
      </w:r>
      <w:r w:rsidRPr="00A11EDC">
        <w:rPr>
          <w:rFonts w:asciiTheme="majorEastAsia" w:eastAsiaTheme="majorEastAsia" w:hAnsiTheme="majorEastAsia"/>
          <w:spacing w:val="-6"/>
          <w:szCs w:val="21"/>
        </w:rPr>
        <w:t>よって</w:t>
      </w:r>
      <w:r w:rsidRPr="00A11EDC">
        <w:rPr>
          <w:rFonts w:asciiTheme="majorEastAsia" w:eastAsiaTheme="majorEastAsia" w:hAnsiTheme="majorEastAsia" w:hint="eastAsia"/>
          <w:spacing w:val="-6"/>
          <w:szCs w:val="21"/>
        </w:rPr>
        <w:t>は</w:t>
      </w:r>
      <w:r w:rsidRPr="00A11EDC">
        <w:rPr>
          <w:rFonts w:asciiTheme="majorEastAsia" w:eastAsiaTheme="majorEastAsia" w:hAnsiTheme="majorEastAsia"/>
          <w:spacing w:val="-6"/>
          <w:szCs w:val="21"/>
        </w:rPr>
        <w:t>、</w:t>
      </w:r>
      <w:r w:rsidRPr="00A11EDC">
        <w:rPr>
          <w:rFonts w:asciiTheme="majorEastAsia" w:eastAsiaTheme="majorEastAsia" w:hAnsiTheme="majorEastAsia" w:hint="eastAsia"/>
          <w:spacing w:val="-6"/>
          <w:szCs w:val="21"/>
        </w:rPr>
        <w:t>設備上の制約から、ワンセグ放送で解説を付与していない社もあります。今後、設備上の対応を進めることによって、順次、ワンセグ放送でも解説を付与する社が増えていくものと考えます。</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５．「本指針には…情報アクセシビリティの向上を図るため、字幕放送、解説放送及び手話放送の普及目標を定めるものである。」とありますが、視覚障害者にとっての情報アクセシビリティの向上は、解説放送の充実のみでは不十分です。「…普及目標を定めると共に、必</w:t>
      </w:r>
      <w:r w:rsidRPr="00A11EDC">
        <w:rPr>
          <w:rFonts w:asciiTheme="majorEastAsia" w:eastAsiaTheme="majorEastAsia" w:hAnsiTheme="majorEastAsia" w:hint="eastAsia"/>
          <w:szCs w:val="21"/>
        </w:rPr>
        <w:lastRenderedPageBreak/>
        <w:t>要な機器の研究開発及び普及の促進の方向性を定めるものである。」などとした上で、以下について明記してください。</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①5.1chサラウンド放送等に於いて、解説放送付与が可能となるような研究の促進</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②視覚障害者（盲ろう者を含む）がデータ放送を安価に享受できる環境の整備</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③電子番組表等を音声読み上げするテレビ受像機の普及及び標準化</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④テロップの位置、輝度比（コントラスト）、速度などを受信者側でカスタマイズできるようにする等、一人一人見えにくさの異なるロービジョン者（低視力者）にとっての見やすさの確保の研究</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1B6831" w:rsidRPr="00A11EDC" w:rsidRDefault="009C2AA9" w:rsidP="00A11EDC">
      <w:pPr>
        <w:rPr>
          <w:rFonts w:asciiTheme="majorEastAsia" w:eastAsiaTheme="majorEastAsia" w:hAnsiTheme="majorEastAsia"/>
          <w:szCs w:val="21"/>
        </w:rPr>
      </w:pPr>
      <w:r w:rsidRPr="00A11EDC">
        <w:rPr>
          <w:rFonts w:asciiTheme="majorEastAsia" w:eastAsiaTheme="majorEastAsia" w:hAnsiTheme="majorEastAsia" w:hint="eastAsia"/>
          <w:spacing w:val="-6"/>
          <w:szCs w:val="21"/>
        </w:rPr>
        <w:t>本指針</w:t>
      </w:r>
      <w:r w:rsidRPr="00A11EDC">
        <w:rPr>
          <w:rFonts w:asciiTheme="majorEastAsia" w:eastAsiaTheme="majorEastAsia" w:hAnsiTheme="majorEastAsia"/>
          <w:spacing w:val="-6"/>
          <w:szCs w:val="21"/>
        </w:rPr>
        <w:t>は、放送</w:t>
      </w:r>
      <w:r w:rsidRPr="00A11EDC">
        <w:rPr>
          <w:rFonts w:asciiTheme="majorEastAsia" w:eastAsiaTheme="majorEastAsia" w:hAnsiTheme="majorEastAsia" w:hint="eastAsia"/>
          <w:spacing w:val="-6"/>
          <w:szCs w:val="21"/>
        </w:rPr>
        <w:t>事業者</w:t>
      </w:r>
      <w:r w:rsidRPr="00A11EDC">
        <w:rPr>
          <w:rFonts w:asciiTheme="majorEastAsia" w:eastAsiaTheme="majorEastAsia" w:hAnsiTheme="majorEastAsia"/>
          <w:spacing w:val="-6"/>
          <w:szCs w:val="21"/>
        </w:rPr>
        <w:t>に対して、放送分野における情報アクセシビリティの向上を図るため、字幕放送、</w:t>
      </w:r>
      <w:r w:rsidRPr="00A11EDC">
        <w:rPr>
          <w:rFonts w:asciiTheme="majorEastAsia" w:eastAsiaTheme="majorEastAsia" w:hAnsiTheme="majorEastAsia" w:hint="eastAsia"/>
          <w:spacing w:val="-6"/>
          <w:szCs w:val="21"/>
        </w:rPr>
        <w:t>解説</w:t>
      </w:r>
      <w:r w:rsidRPr="00A11EDC">
        <w:rPr>
          <w:rFonts w:asciiTheme="majorEastAsia" w:eastAsiaTheme="majorEastAsia" w:hAnsiTheme="majorEastAsia"/>
          <w:spacing w:val="-6"/>
          <w:szCs w:val="21"/>
        </w:rPr>
        <w:t>放送</w:t>
      </w:r>
      <w:r w:rsidRPr="00A11EDC">
        <w:rPr>
          <w:rFonts w:asciiTheme="majorEastAsia" w:eastAsiaTheme="majorEastAsia" w:hAnsiTheme="majorEastAsia" w:hint="eastAsia"/>
          <w:spacing w:val="-6"/>
          <w:szCs w:val="21"/>
        </w:rPr>
        <w:t>及び</w:t>
      </w:r>
      <w:r w:rsidRPr="00A11EDC">
        <w:rPr>
          <w:rFonts w:asciiTheme="majorEastAsia" w:eastAsiaTheme="majorEastAsia" w:hAnsiTheme="majorEastAsia"/>
          <w:spacing w:val="-6"/>
          <w:szCs w:val="21"/>
        </w:rPr>
        <w:t>手話放送の普及目標を定めるものであり、</w:t>
      </w:r>
      <w:r w:rsidRPr="00A11EDC">
        <w:rPr>
          <w:rFonts w:asciiTheme="majorEastAsia" w:eastAsiaTheme="majorEastAsia" w:hAnsiTheme="majorEastAsia" w:hint="eastAsia"/>
          <w:spacing w:val="-6"/>
          <w:szCs w:val="21"/>
        </w:rPr>
        <w:t>メーカー</w:t>
      </w:r>
      <w:r w:rsidRPr="00A11EDC">
        <w:rPr>
          <w:rFonts w:asciiTheme="majorEastAsia" w:eastAsiaTheme="majorEastAsia" w:hAnsiTheme="majorEastAsia"/>
          <w:spacing w:val="-6"/>
          <w:szCs w:val="21"/>
        </w:rPr>
        <w:t>等による機器の研究開発</w:t>
      </w:r>
      <w:r w:rsidRPr="00A11EDC">
        <w:rPr>
          <w:rFonts w:asciiTheme="majorEastAsia" w:eastAsiaTheme="majorEastAsia" w:hAnsiTheme="majorEastAsia" w:hint="eastAsia"/>
          <w:spacing w:val="-6"/>
          <w:szCs w:val="21"/>
        </w:rPr>
        <w:t>目標</w:t>
      </w:r>
      <w:r w:rsidRPr="00A11EDC">
        <w:rPr>
          <w:rFonts w:asciiTheme="majorEastAsia" w:eastAsiaTheme="majorEastAsia" w:hAnsiTheme="majorEastAsia"/>
          <w:spacing w:val="-6"/>
          <w:szCs w:val="21"/>
        </w:rPr>
        <w:t>等</w:t>
      </w:r>
      <w:r w:rsidRPr="00A11EDC">
        <w:rPr>
          <w:rFonts w:asciiTheme="majorEastAsia" w:eastAsiaTheme="majorEastAsia" w:hAnsiTheme="majorEastAsia" w:hint="eastAsia"/>
          <w:spacing w:val="-6"/>
          <w:szCs w:val="21"/>
        </w:rPr>
        <w:t>を</w:t>
      </w:r>
      <w:r w:rsidRPr="00A11EDC">
        <w:rPr>
          <w:rFonts w:asciiTheme="majorEastAsia" w:eastAsiaTheme="majorEastAsia" w:hAnsiTheme="majorEastAsia"/>
          <w:spacing w:val="-6"/>
          <w:szCs w:val="21"/>
        </w:rPr>
        <w:t>定めるものでは</w:t>
      </w:r>
      <w:r w:rsidRPr="00A11EDC">
        <w:rPr>
          <w:rFonts w:asciiTheme="majorEastAsia" w:eastAsiaTheme="majorEastAsia" w:hAnsiTheme="majorEastAsia" w:hint="eastAsia"/>
          <w:spacing w:val="-6"/>
          <w:szCs w:val="21"/>
        </w:rPr>
        <w:t>ありません。</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AA3CBD" w:rsidRPr="00A11EDC" w:rsidRDefault="001B6831"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６．視覚障害者への情報保障を進める観点から、解説放送以外に、本放送の改善を求めます。具体的にはテレビ番組で多用される「ご覧のとおり」を他の表現に置き換える旨を求める一文を加えてください。「ご覧のとおり」はテレビを目で見ていることを前提とした表現であり、不愉快に感じる視覚障害者は少なくありません。</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9C2AA9" w:rsidRPr="00A11EDC" w:rsidRDefault="009C2AA9" w:rsidP="00A11EDC">
      <w:pPr>
        <w:pStyle w:val="a3"/>
        <w:jc w:val="both"/>
        <w:rPr>
          <w:rFonts w:asciiTheme="majorEastAsia" w:eastAsiaTheme="majorEastAsia" w:hAnsiTheme="majorEastAsia"/>
          <w:spacing w:val="-6"/>
          <w:sz w:val="21"/>
        </w:rPr>
      </w:pPr>
      <w:r w:rsidRPr="00A11EDC">
        <w:rPr>
          <w:rFonts w:asciiTheme="majorEastAsia" w:eastAsiaTheme="majorEastAsia" w:hAnsiTheme="majorEastAsia" w:hint="eastAsia"/>
          <w:spacing w:val="-6"/>
          <w:sz w:val="21"/>
        </w:rPr>
        <w:t>本指針は、放送事業者に対して、放送分野における情報アクセシビリティの向上を図るため、字幕放送、解説放送及び手話放送の普及目標を定めるものです。</w:t>
      </w:r>
    </w:p>
    <w:p w:rsidR="00AA3CBD" w:rsidRPr="00A11EDC" w:rsidRDefault="009C2AA9"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pacing w:val="-6"/>
          <w:sz w:val="21"/>
        </w:rPr>
        <w:t>したがって、いただいた御意見</w:t>
      </w:r>
      <w:r w:rsidRPr="00A11EDC">
        <w:rPr>
          <w:rFonts w:asciiTheme="majorEastAsia" w:eastAsiaTheme="majorEastAsia" w:hAnsiTheme="majorEastAsia"/>
          <w:spacing w:val="-6"/>
          <w:sz w:val="21"/>
        </w:rPr>
        <w:t>は、</w:t>
      </w:r>
      <w:r w:rsidRPr="00A11EDC">
        <w:rPr>
          <w:rFonts w:asciiTheme="majorEastAsia" w:eastAsiaTheme="majorEastAsia" w:hAnsiTheme="majorEastAsia" w:hint="eastAsia"/>
          <w:spacing w:val="-6"/>
          <w:sz w:val="21"/>
        </w:rPr>
        <w:t>本意見募集の</w:t>
      </w:r>
      <w:r w:rsidRPr="00A11EDC">
        <w:rPr>
          <w:rFonts w:asciiTheme="majorEastAsia" w:eastAsiaTheme="majorEastAsia" w:hAnsiTheme="majorEastAsia"/>
          <w:spacing w:val="-6"/>
          <w:sz w:val="21"/>
        </w:rPr>
        <w:t>対象に</w:t>
      </w:r>
      <w:r w:rsidRPr="00A11EDC">
        <w:rPr>
          <w:rFonts w:asciiTheme="majorEastAsia" w:eastAsiaTheme="majorEastAsia" w:hAnsiTheme="majorEastAsia" w:hint="eastAsia"/>
          <w:spacing w:val="-6"/>
          <w:sz w:val="21"/>
        </w:rPr>
        <w:t>対する</w:t>
      </w:r>
      <w:r w:rsidRPr="00A11EDC">
        <w:rPr>
          <w:rFonts w:asciiTheme="majorEastAsia" w:eastAsiaTheme="majorEastAsia" w:hAnsiTheme="majorEastAsia"/>
          <w:spacing w:val="-6"/>
          <w:sz w:val="21"/>
        </w:rPr>
        <w:t>直接の御意見ではありませんが、</w:t>
      </w:r>
      <w:r w:rsidRPr="00A11EDC">
        <w:rPr>
          <w:rFonts w:asciiTheme="majorEastAsia" w:eastAsiaTheme="majorEastAsia" w:hAnsiTheme="majorEastAsia" w:hint="eastAsia"/>
          <w:spacing w:val="-6"/>
          <w:sz w:val="21"/>
        </w:rPr>
        <w:t>研究会</w:t>
      </w:r>
      <w:r w:rsidRPr="00A11EDC">
        <w:rPr>
          <w:rFonts w:asciiTheme="majorEastAsia" w:eastAsiaTheme="majorEastAsia" w:hAnsiTheme="majorEastAsia"/>
          <w:spacing w:val="-6"/>
          <w:sz w:val="21"/>
        </w:rPr>
        <w:t>でも同様の御意見が出されたところであり、放送事業者において、</w:t>
      </w:r>
      <w:r w:rsidRPr="00A11EDC">
        <w:rPr>
          <w:rFonts w:asciiTheme="majorEastAsia" w:eastAsiaTheme="majorEastAsia" w:hAnsiTheme="majorEastAsia" w:hint="eastAsia"/>
          <w:spacing w:val="-6"/>
          <w:sz w:val="21"/>
        </w:rPr>
        <w:t>視覚</w:t>
      </w:r>
      <w:r w:rsidRPr="00A11EDC">
        <w:rPr>
          <w:rFonts w:asciiTheme="majorEastAsia" w:eastAsiaTheme="majorEastAsia" w:hAnsiTheme="majorEastAsia"/>
          <w:spacing w:val="-6"/>
          <w:sz w:val="21"/>
        </w:rPr>
        <w:t>障害者</w:t>
      </w:r>
      <w:r w:rsidRPr="00A11EDC">
        <w:rPr>
          <w:rFonts w:asciiTheme="majorEastAsia" w:eastAsiaTheme="majorEastAsia" w:hAnsiTheme="majorEastAsia" w:hint="eastAsia"/>
          <w:spacing w:val="-6"/>
          <w:sz w:val="21"/>
        </w:rPr>
        <w:t>等</w:t>
      </w:r>
      <w:r w:rsidRPr="00A11EDC">
        <w:rPr>
          <w:rFonts w:asciiTheme="majorEastAsia" w:eastAsiaTheme="majorEastAsia" w:hAnsiTheme="majorEastAsia"/>
          <w:spacing w:val="-6"/>
          <w:sz w:val="21"/>
        </w:rPr>
        <w:t>にも理解できる</w:t>
      </w:r>
      <w:r w:rsidRPr="00A11EDC">
        <w:rPr>
          <w:rFonts w:asciiTheme="majorEastAsia" w:eastAsiaTheme="majorEastAsia" w:hAnsiTheme="majorEastAsia" w:hint="eastAsia"/>
          <w:spacing w:val="-6"/>
          <w:sz w:val="21"/>
        </w:rPr>
        <w:t>番組内容</w:t>
      </w:r>
      <w:r w:rsidRPr="00A11EDC">
        <w:rPr>
          <w:rFonts w:asciiTheme="majorEastAsia" w:eastAsiaTheme="majorEastAsia" w:hAnsiTheme="majorEastAsia"/>
          <w:spacing w:val="-6"/>
          <w:sz w:val="21"/>
        </w:rPr>
        <w:t>となるよう取り組むことを期待します。</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AA3CBD" w:rsidRPr="00A11EDC" w:rsidRDefault="00AA3CBD" w:rsidP="00A11EDC">
      <w:pPr>
        <w:rPr>
          <w:rFonts w:asciiTheme="majorEastAsia" w:eastAsiaTheme="majorEastAsia" w:hAnsiTheme="majorEastAsia"/>
          <w:szCs w:val="21"/>
        </w:rPr>
      </w:pP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番号16</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一般社団法人日本民間放送連盟</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（指針(案)全般について）</w:t>
      </w:r>
    </w:p>
    <w:p w:rsidR="001B6831" w:rsidRPr="00A11EDC" w:rsidRDefault="001B6831"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放送事業者を取り巻く厳しい状況がありますが、可能な限り、障害者をはじめとする社会的要請に堅実に応えていく所存です。</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1B6831" w:rsidRPr="00A11EDC" w:rsidRDefault="00333818" w:rsidP="00A11EDC">
      <w:pPr>
        <w:rPr>
          <w:rFonts w:asciiTheme="majorEastAsia" w:eastAsiaTheme="majorEastAsia" w:hAnsiTheme="majorEastAsia"/>
          <w:szCs w:val="21"/>
        </w:rPr>
      </w:pPr>
      <w:r w:rsidRPr="00A11EDC">
        <w:rPr>
          <w:rFonts w:asciiTheme="majorEastAsia" w:eastAsiaTheme="majorEastAsia" w:hAnsiTheme="majorEastAsia" w:hint="eastAsia"/>
          <w:szCs w:val="21"/>
        </w:rPr>
        <w:lastRenderedPageBreak/>
        <w:t>本指針案に賛同するご意見として承ります。</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1B6831" w:rsidRPr="00A11EDC" w:rsidRDefault="001B6831" w:rsidP="00A11EDC">
      <w:pPr>
        <w:rPr>
          <w:rFonts w:asciiTheme="majorEastAsia" w:eastAsiaTheme="majorEastAsia" w:hAnsiTheme="majorEastAsia"/>
          <w:szCs w:val="21"/>
        </w:rPr>
      </w:pP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番号17</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個人</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１．字幕による情報保証は聴覚に障害のある人にとって重要な権利であり、公共の電波を占有して行う放送においては義務化されるべきものであると考えている。「放送分野における情報アクセシビリティに関する指針（案）」では、字幕付与の範囲を、できる限りという表現にしており、拘束力が弱いと感じた。アメリカなど海外では字幕付与が法律で義務化されている国もあり、すでに高い字幕付与率を達成しており、こうした事例を参考にして、国内でも字幕付与の義務化を実現してほしい。日本語音声の文字化の難易度が、英語に比べて困難なことは理解している。しかし、義務化のゴール目標を掲げることによって、字幕作成は安定した産業となり、技術革新と字幕付与に関わる人材の育成が進むものと考えられる。</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1B6831" w:rsidRPr="00A11EDC" w:rsidRDefault="00A11EDC" w:rsidP="00A11EDC">
      <w:pPr>
        <w:rPr>
          <w:rFonts w:asciiTheme="majorEastAsia" w:eastAsiaTheme="majorEastAsia" w:hAnsiTheme="majorEastAsia"/>
          <w:szCs w:val="21"/>
        </w:rPr>
      </w:pPr>
      <w:r w:rsidRPr="00A11EDC">
        <w:rPr>
          <w:rFonts w:asciiTheme="majorEastAsia" w:eastAsiaTheme="majorEastAsia" w:hAnsiTheme="majorEastAsia" w:hint="eastAsia"/>
          <w:spacing w:val="-6"/>
          <w:szCs w:val="21"/>
        </w:rPr>
        <w:t>本意見募集の対象に対する直接の御意見ではありませんが、今後の視聴覚障害者等向け放送の普及促進を図る上で、参考とさせていただきます。</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２．「放送分野における情報アクセシビリティに関する指針」では、具体的な数値目標が掲げられているが、これらが達成できなかった場合のペナルティは設定されていないのか？</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A11EDC" w:rsidRPr="00A11EDC" w:rsidRDefault="00A11EDC" w:rsidP="00A11EDC">
      <w:pPr>
        <w:rPr>
          <w:rFonts w:asciiTheme="majorEastAsia" w:eastAsiaTheme="majorEastAsia" w:hAnsiTheme="majorEastAsia"/>
          <w:szCs w:val="21"/>
        </w:rPr>
      </w:pPr>
      <w:r w:rsidRPr="00A11EDC">
        <w:rPr>
          <w:rFonts w:asciiTheme="majorEastAsia" w:eastAsiaTheme="majorEastAsia" w:hAnsiTheme="majorEastAsia" w:hint="eastAsia"/>
          <w:spacing w:val="-6"/>
          <w:szCs w:val="21"/>
        </w:rPr>
        <w:t>放送事業者が</w:t>
      </w:r>
      <w:r w:rsidRPr="00A11EDC">
        <w:rPr>
          <w:rFonts w:asciiTheme="majorEastAsia" w:eastAsiaTheme="majorEastAsia" w:hAnsiTheme="majorEastAsia"/>
          <w:spacing w:val="-6"/>
          <w:szCs w:val="21"/>
        </w:rPr>
        <w:t>本指針</w:t>
      </w:r>
      <w:r w:rsidRPr="00A11EDC">
        <w:rPr>
          <w:rFonts w:asciiTheme="majorEastAsia" w:eastAsiaTheme="majorEastAsia" w:hAnsiTheme="majorEastAsia" w:hint="eastAsia"/>
          <w:spacing w:val="-6"/>
          <w:szCs w:val="21"/>
        </w:rPr>
        <w:t>の</w:t>
      </w:r>
      <w:r w:rsidRPr="00A11EDC">
        <w:rPr>
          <w:rFonts w:asciiTheme="majorEastAsia" w:eastAsiaTheme="majorEastAsia" w:hAnsiTheme="majorEastAsia"/>
          <w:spacing w:val="-6"/>
          <w:szCs w:val="21"/>
        </w:rPr>
        <w:t>数値目標を</w:t>
      </w:r>
      <w:r w:rsidRPr="00A11EDC">
        <w:rPr>
          <w:rFonts w:asciiTheme="majorEastAsia" w:eastAsiaTheme="majorEastAsia" w:hAnsiTheme="majorEastAsia" w:hint="eastAsia"/>
          <w:spacing w:val="-6"/>
          <w:szCs w:val="21"/>
        </w:rPr>
        <w:t>達成する</w:t>
      </w:r>
      <w:r w:rsidRPr="00A11EDC">
        <w:rPr>
          <w:rFonts w:asciiTheme="majorEastAsia" w:eastAsiaTheme="majorEastAsia" w:hAnsiTheme="majorEastAsia"/>
          <w:spacing w:val="-6"/>
          <w:szCs w:val="21"/>
        </w:rPr>
        <w:t>よう、適切に</w:t>
      </w:r>
      <w:r w:rsidRPr="00A11EDC">
        <w:rPr>
          <w:rFonts w:asciiTheme="majorEastAsia" w:eastAsiaTheme="majorEastAsia" w:hAnsiTheme="majorEastAsia" w:hint="eastAsia"/>
          <w:spacing w:val="-6"/>
          <w:szCs w:val="21"/>
        </w:rPr>
        <w:t>フォローアップ</w:t>
      </w:r>
      <w:r w:rsidRPr="00A11EDC">
        <w:rPr>
          <w:rFonts w:asciiTheme="majorEastAsia" w:eastAsiaTheme="majorEastAsia" w:hAnsiTheme="majorEastAsia"/>
          <w:spacing w:val="-6"/>
          <w:szCs w:val="21"/>
        </w:rPr>
        <w:t>していく</w:t>
      </w:r>
      <w:r w:rsidRPr="00A11EDC">
        <w:rPr>
          <w:rFonts w:asciiTheme="majorEastAsia" w:eastAsiaTheme="majorEastAsia" w:hAnsiTheme="majorEastAsia" w:hint="eastAsia"/>
          <w:spacing w:val="-6"/>
          <w:szCs w:val="21"/>
        </w:rPr>
        <w:t>予定</w:t>
      </w:r>
      <w:r w:rsidRPr="00A11EDC">
        <w:rPr>
          <w:rFonts w:asciiTheme="majorEastAsia" w:eastAsiaTheme="majorEastAsia" w:hAnsiTheme="majorEastAsia"/>
          <w:spacing w:val="-6"/>
          <w:szCs w:val="21"/>
        </w:rPr>
        <w:t>で</w:t>
      </w:r>
      <w:r w:rsidRPr="00A11EDC">
        <w:rPr>
          <w:rFonts w:asciiTheme="majorEastAsia" w:eastAsiaTheme="majorEastAsia" w:hAnsiTheme="majorEastAsia" w:hint="eastAsia"/>
          <w:spacing w:val="-6"/>
          <w:szCs w:val="21"/>
        </w:rPr>
        <w:t>す。</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4E2F3B" w:rsidRPr="00A11EDC" w:rsidRDefault="004E2F3B"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4E2F3B"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３．地上波で放送されている番組が、インターネットを通じて視聴できるようになっているが、地上波で放送した際には付与されていた字幕が、インターネットでは付与されていない。テレビ放送用の字幕とインターネットにおける字幕では方式が異なることは理解するが、インターネットで公開する際にも字幕付与を進めてほしい。</w:t>
      </w:r>
    </w:p>
    <w:p w:rsidR="004E2F3B" w:rsidRPr="00A11EDC" w:rsidRDefault="004E2F3B"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1B6831" w:rsidRPr="00A11EDC" w:rsidRDefault="00A11EDC" w:rsidP="00A11EDC">
      <w:pPr>
        <w:rPr>
          <w:rFonts w:asciiTheme="majorEastAsia" w:eastAsiaTheme="majorEastAsia" w:hAnsiTheme="majorEastAsia"/>
          <w:szCs w:val="21"/>
        </w:rPr>
      </w:pPr>
      <w:r w:rsidRPr="00A11EDC">
        <w:rPr>
          <w:rFonts w:asciiTheme="majorEastAsia" w:eastAsiaTheme="majorEastAsia" w:hAnsiTheme="majorEastAsia" w:hint="eastAsia"/>
          <w:spacing w:val="-6"/>
          <w:szCs w:val="21"/>
        </w:rPr>
        <w:t>本意見募集の</w:t>
      </w:r>
      <w:r w:rsidRPr="00A11EDC">
        <w:rPr>
          <w:rFonts w:asciiTheme="majorEastAsia" w:eastAsiaTheme="majorEastAsia" w:hAnsiTheme="majorEastAsia"/>
          <w:spacing w:val="-6"/>
          <w:szCs w:val="21"/>
        </w:rPr>
        <w:t>対象に</w:t>
      </w:r>
      <w:r w:rsidRPr="00A11EDC">
        <w:rPr>
          <w:rFonts w:asciiTheme="majorEastAsia" w:eastAsiaTheme="majorEastAsia" w:hAnsiTheme="majorEastAsia" w:hint="eastAsia"/>
          <w:spacing w:val="-6"/>
          <w:szCs w:val="21"/>
        </w:rPr>
        <w:t>対する</w:t>
      </w:r>
      <w:r w:rsidRPr="00A11EDC">
        <w:rPr>
          <w:rFonts w:asciiTheme="majorEastAsia" w:eastAsiaTheme="majorEastAsia" w:hAnsiTheme="majorEastAsia"/>
          <w:spacing w:val="-6"/>
          <w:szCs w:val="21"/>
        </w:rPr>
        <w:t>直接の御意見ではありませんが、</w:t>
      </w:r>
      <w:r w:rsidRPr="00A11EDC">
        <w:rPr>
          <w:rFonts w:asciiTheme="majorEastAsia" w:eastAsiaTheme="majorEastAsia" w:hAnsiTheme="majorEastAsia" w:hint="eastAsia"/>
          <w:spacing w:val="-6"/>
          <w:szCs w:val="21"/>
        </w:rPr>
        <w:t>今後の視聴覚障害者等向け放送の普及促進</w:t>
      </w:r>
      <w:r w:rsidRPr="00A11EDC">
        <w:rPr>
          <w:rFonts w:asciiTheme="majorEastAsia" w:eastAsiaTheme="majorEastAsia" w:hAnsiTheme="majorEastAsia"/>
          <w:spacing w:val="-6"/>
          <w:szCs w:val="21"/>
        </w:rPr>
        <w:t>を図る</w:t>
      </w:r>
      <w:r w:rsidRPr="00A11EDC">
        <w:rPr>
          <w:rFonts w:asciiTheme="majorEastAsia" w:eastAsiaTheme="majorEastAsia" w:hAnsiTheme="majorEastAsia" w:hint="eastAsia"/>
          <w:spacing w:val="-6"/>
          <w:szCs w:val="21"/>
        </w:rPr>
        <w:t>上で、参考とさせていただきます。</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lastRenderedPageBreak/>
        <w:t>提出意見を踏まえた案の修正の有無</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４．番組の間に挟まれるCMについては、一部を除き字幕が付与されていない。これらは視聴者にとって大事な情報源の１つであるので、番組と同様に字幕付与の対象に取り入れてほしい。</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333818" w:rsidRPr="00A11EDC" w:rsidRDefault="00A11EDC" w:rsidP="00A11EDC">
      <w:pPr>
        <w:rPr>
          <w:rFonts w:asciiTheme="majorEastAsia" w:eastAsiaTheme="majorEastAsia" w:hAnsiTheme="majorEastAsia"/>
          <w:szCs w:val="21"/>
        </w:rPr>
      </w:pPr>
      <w:r w:rsidRPr="00A11EDC">
        <w:rPr>
          <w:rFonts w:asciiTheme="majorEastAsia" w:eastAsiaTheme="majorEastAsia" w:hAnsiTheme="majorEastAsia" w:hint="eastAsia"/>
          <w:spacing w:val="-6"/>
          <w:szCs w:val="21"/>
        </w:rPr>
        <w:t>本</w:t>
      </w:r>
      <w:r w:rsidRPr="00A11EDC">
        <w:rPr>
          <w:rFonts w:asciiTheme="majorEastAsia" w:eastAsiaTheme="majorEastAsia" w:hAnsiTheme="majorEastAsia"/>
          <w:spacing w:val="-6"/>
          <w:szCs w:val="21"/>
        </w:rPr>
        <w:t>指針は放送事業者の取組</w:t>
      </w:r>
      <w:r w:rsidRPr="00A11EDC">
        <w:rPr>
          <w:rFonts w:asciiTheme="majorEastAsia" w:eastAsiaTheme="majorEastAsia" w:hAnsiTheme="majorEastAsia" w:hint="eastAsia"/>
          <w:spacing w:val="-6"/>
          <w:szCs w:val="21"/>
        </w:rPr>
        <w:t>に関する指針</w:t>
      </w:r>
      <w:r w:rsidRPr="00A11EDC">
        <w:rPr>
          <w:rFonts w:asciiTheme="majorEastAsia" w:eastAsiaTheme="majorEastAsia" w:hAnsiTheme="majorEastAsia"/>
          <w:spacing w:val="-6"/>
          <w:szCs w:val="21"/>
        </w:rPr>
        <w:t>で</w:t>
      </w:r>
      <w:r w:rsidRPr="00A11EDC">
        <w:rPr>
          <w:rFonts w:asciiTheme="majorEastAsia" w:eastAsiaTheme="majorEastAsia" w:hAnsiTheme="majorEastAsia" w:hint="eastAsia"/>
          <w:spacing w:val="-6"/>
          <w:szCs w:val="21"/>
        </w:rPr>
        <w:t>あり</w:t>
      </w:r>
      <w:r w:rsidRPr="00A11EDC">
        <w:rPr>
          <w:rFonts w:asciiTheme="majorEastAsia" w:eastAsiaTheme="majorEastAsia" w:hAnsiTheme="majorEastAsia"/>
          <w:spacing w:val="-6"/>
          <w:szCs w:val="21"/>
        </w:rPr>
        <w:t>、</w:t>
      </w:r>
      <w:r w:rsidRPr="00A11EDC">
        <w:rPr>
          <w:rFonts w:asciiTheme="majorEastAsia" w:eastAsiaTheme="majorEastAsia" w:hAnsiTheme="majorEastAsia" w:hint="eastAsia"/>
          <w:spacing w:val="-6"/>
          <w:szCs w:val="21"/>
        </w:rPr>
        <w:t>字幕付きCMの制作</w:t>
      </w:r>
      <w:r w:rsidRPr="00A11EDC">
        <w:rPr>
          <w:rFonts w:asciiTheme="majorEastAsia" w:eastAsiaTheme="majorEastAsia" w:hAnsiTheme="majorEastAsia"/>
          <w:spacing w:val="-6"/>
          <w:szCs w:val="21"/>
        </w:rPr>
        <w:t>や</w:t>
      </w:r>
      <w:r w:rsidRPr="00A11EDC">
        <w:rPr>
          <w:rFonts w:asciiTheme="majorEastAsia" w:eastAsiaTheme="majorEastAsia" w:hAnsiTheme="majorEastAsia" w:hint="eastAsia"/>
          <w:spacing w:val="-6"/>
          <w:szCs w:val="21"/>
        </w:rPr>
        <w:t>出稿</w:t>
      </w:r>
      <w:r w:rsidRPr="00A11EDC">
        <w:rPr>
          <w:rFonts w:asciiTheme="majorEastAsia" w:eastAsiaTheme="majorEastAsia" w:hAnsiTheme="majorEastAsia"/>
          <w:spacing w:val="-6"/>
          <w:szCs w:val="21"/>
        </w:rPr>
        <w:t>については、</w:t>
      </w:r>
      <w:r w:rsidRPr="00A11EDC">
        <w:rPr>
          <w:rFonts w:asciiTheme="majorEastAsia" w:eastAsiaTheme="majorEastAsia" w:hAnsiTheme="majorEastAsia" w:hint="eastAsia"/>
          <w:spacing w:val="-6"/>
          <w:szCs w:val="21"/>
        </w:rPr>
        <w:t>基本的</w:t>
      </w:r>
      <w:r w:rsidRPr="00A11EDC">
        <w:rPr>
          <w:rFonts w:asciiTheme="majorEastAsia" w:eastAsiaTheme="majorEastAsia" w:hAnsiTheme="majorEastAsia"/>
          <w:spacing w:val="-6"/>
          <w:szCs w:val="21"/>
        </w:rPr>
        <w:t>には、</w:t>
      </w:r>
      <w:r w:rsidRPr="00A11EDC">
        <w:rPr>
          <w:rFonts w:asciiTheme="majorEastAsia" w:eastAsiaTheme="majorEastAsia" w:hAnsiTheme="majorEastAsia" w:hint="eastAsia"/>
          <w:spacing w:val="-6"/>
          <w:szCs w:val="21"/>
        </w:rPr>
        <w:t>放送</w:t>
      </w:r>
      <w:r w:rsidRPr="00A11EDC">
        <w:rPr>
          <w:rFonts w:asciiTheme="majorEastAsia" w:eastAsiaTheme="majorEastAsia" w:hAnsiTheme="majorEastAsia"/>
          <w:spacing w:val="-6"/>
          <w:szCs w:val="21"/>
        </w:rPr>
        <w:t>事業者ではなく、広告主</w:t>
      </w:r>
      <w:r w:rsidRPr="00A11EDC">
        <w:rPr>
          <w:rFonts w:asciiTheme="majorEastAsia" w:eastAsiaTheme="majorEastAsia" w:hAnsiTheme="majorEastAsia" w:hint="eastAsia"/>
          <w:spacing w:val="-6"/>
          <w:szCs w:val="21"/>
        </w:rPr>
        <w:t>（広告会社・制作会社を含む）が</w:t>
      </w:r>
      <w:r w:rsidRPr="00A11EDC">
        <w:rPr>
          <w:rFonts w:asciiTheme="majorEastAsia" w:eastAsiaTheme="majorEastAsia" w:hAnsiTheme="majorEastAsia"/>
          <w:spacing w:val="-6"/>
          <w:szCs w:val="21"/>
        </w:rPr>
        <w:t>判断する</w:t>
      </w:r>
      <w:r w:rsidRPr="00A11EDC">
        <w:rPr>
          <w:rFonts w:asciiTheme="majorEastAsia" w:eastAsiaTheme="majorEastAsia" w:hAnsiTheme="majorEastAsia" w:hint="eastAsia"/>
          <w:spacing w:val="-6"/>
          <w:szCs w:val="21"/>
        </w:rPr>
        <w:t>ものである</w:t>
      </w:r>
      <w:r w:rsidRPr="00A11EDC">
        <w:rPr>
          <w:rFonts w:asciiTheme="majorEastAsia" w:eastAsiaTheme="majorEastAsia" w:hAnsiTheme="majorEastAsia"/>
          <w:spacing w:val="-6"/>
          <w:szCs w:val="21"/>
        </w:rPr>
        <w:t>こと</w:t>
      </w:r>
      <w:r w:rsidRPr="00A11EDC">
        <w:rPr>
          <w:rFonts w:asciiTheme="majorEastAsia" w:eastAsiaTheme="majorEastAsia" w:hAnsiTheme="majorEastAsia" w:hint="eastAsia"/>
          <w:spacing w:val="-6"/>
          <w:szCs w:val="21"/>
        </w:rPr>
        <w:t>から</w:t>
      </w:r>
      <w:r w:rsidRPr="00A11EDC">
        <w:rPr>
          <w:rFonts w:asciiTheme="majorEastAsia" w:eastAsiaTheme="majorEastAsia" w:hAnsiTheme="majorEastAsia"/>
          <w:spacing w:val="-6"/>
          <w:szCs w:val="21"/>
        </w:rPr>
        <w:t>、</w:t>
      </w:r>
      <w:r w:rsidRPr="00A11EDC">
        <w:rPr>
          <w:rFonts w:asciiTheme="majorEastAsia" w:eastAsiaTheme="majorEastAsia" w:hAnsiTheme="majorEastAsia" w:hint="eastAsia"/>
          <w:spacing w:val="-6"/>
          <w:szCs w:val="21"/>
        </w:rPr>
        <w:t>本</w:t>
      </w:r>
      <w:r w:rsidRPr="00A11EDC">
        <w:rPr>
          <w:rFonts w:asciiTheme="majorEastAsia" w:eastAsiaTheme="majorEastAsia" w:hAnsiTheme="majorEastAsia"/>
          <w:spacing w:val="-6"/>
          <w:szCs w:val="21"/>
        </w:rPr>
        <w:t>指針に目標を記載することは困難と考えます</w:t>
      </w:r>
      <w:r w:rsidRPr="00A11EDC">
        <w:rPr>
          <w:rFonts w:asciiTheme="majorEastAsia" w:eastAsiaTheme="majorEastAsia" w:hAnsiTheme="majorEastAsia" w:hint="eastAsia"/>
          <w:spacing w:val="-6"/>
          <w:szCs w:val="21"/>
        </w:rPr>
        <w:t>。</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D29EC" w:rsidRPr="00A11EDC" w:rsidRDefault="001D29E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５．手話放送に関しては、平均15分／週という目標以外に、大規模災害の時などにも迅速な情報共有が必要な場合は付与することを定めてほしい。</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E60122" w:rsidRPr="00A11EDC" w:rsidRDefault="00A11EDC" w:rsidP="00A11EDC">
      <w:pPr>
        <w:rPr>
          <w:rFonts w:asciiTheme="majorEastAsia" w:eastAsiaTheme="majorEastAsia" w:hAnsiTheme="majorEastAsia"/>
          <w:szCs w:val="21"/>
        </w:rPr>
      </w:pPr>
      <w:r w:rsidRPr="00A11EDC">
        <w:rPr>
          <w:rFonts w:asciiTheme="majorEastAsia" w:eastAsiaTheme="majorEastAsia" w:hAnsiTheme="majorEastAsia" w:hint="eastAsia"/>
          <w:spacing w:val="-6"/>
          <w:szCs w:val="21"/>
        </w:rPr>
        <w:t>御意見は、今後の視聴覚障害者等向け放送の普及促進</w:t>
      </w:r>
      <w:r w:rsidRPr="00A11EDC">
        <w:rPr>
          <w:rFonts w:asciiTheme="majorEastAsia" w:eastAsiaTheme="majorEastAsia" w:hAnsiTheme="majorEastAsia"/>
          <w:spacing w:val="-6"/>
          <w:szCs w:val="21"/>
        </w:rPr>
        <w:t>を図る</w:t>
      </w:r>
      <w:r w:rsidRPr="00A11EDC">
        <w:rPr>
          <w:rFonts w:asciiTheme="majorEastAsia" w:eastAsiaTheme="majorEastAsia" w:hAnsiTheme="majorEastAsia" w:hint="eastAsia"/>
          <w:spacing w:val="-6"/>
          <w:szCs w:val="21"/>
        </w:rPr>
        <w:t>上で、参考とさせていただきます。なお、大規模災害時には、放送</w:t>
      </w:r>
      <w:r w:rsidRPr="00A11EDC">
        <w:rPr>
          <w:rFonts w:asciiTheme="majorEastAsia" w:eastAsiaTheme="majorEastAsia" w:hAnsiTheme="majorEastAsia"/>
          <w:spacing w:val="-6"/>
          <w:szCs w:val="21"/>
        </w:rPr>
        <w:t>事業者において、</w:t>
      </w:r>
      <w:r w:rsidRPr="00A11EDC">
        <w:rPr>
          <w:rFonts w:asciiTheme="majorEastAsia" w:eastAsiaTheme="majorEastAsia" w:hAnsiTheme="majorEastAsia" w:hint="eastAsia"/>
          <w:spacing w:val="-6"/>
          <w:szCs w:val="21"/>
        </w:rPr>
        <w:t>聴覚</w:t>
      </w:r>
      <w:r w:rsidRPr="00A11EDC">
        <w:rPr>
          <w:rFonts w:asciiTheme="majorEastAsia" w:eastAsiaTheme="majorEastAsia" w:hAnsiTheme="majorEastAsia"/>
          <w:spacing w:val="-6"/>
          <w:szCs w:val="21"/>
        </w:rPr>
        <w:t>障害者</w:t>
      </w:r>
      <w:r w:rsidRPr="00A11EDC">
        <w:rPr>
          <w:rFonts w:asciiTheme="majorEastAsia" w:eastAsiaTheme="majorEastAsia" w:hAnsiTheme="majorEastAsia" w:hint="eastAsia"/>
          <w:spacing w:val="-6"/>
          <w:szCs w:val="21"/>
        </w:rPr>
        <w:t>等</w:t>
      </w:r>
      <w:r w:rsidRPr="00A11EDC">
        <w:rPr>
          <w:rFonts w:asciiTheme="majorEastAsia" w:eastAsiaTheme="majorEastAsia" w:hAnsiTheme="majorEastAsia"/>
          <w:spacing w:val="-6"/>
          <w:szCs w:val="21"/>
        </w:rPr>
        <w:t>にも</w:t>
      </w:r>
      <w:r w:rsidRPr="00A11EDC">
        <w:rPr>
          <w:rFonts w:asciiTheme="majorEastAsia" w:eastAsiaTheme="majorEastAsia" w:hAnsiTheme="majorEastAsia" w:hint="eastAsia"/>
          <w:spacing w:val="-6"/>
          <w:szCs w:val="21"/>
        </w:rPr>
        <w:t>情報</w:t>
      </w:r>
      <w:r w:rsidRPr="00A11EDC">
        <w:rPr>
          <w:rFonts w:asciiTheme="majorEastAsia" w:eastAsiaTheme="majorEastAsia" w:hAnsiTheme="majorEastAsia"/>
          <w:spacing w:val="-6"/>
          <w:szCs w:val="21"/>
        </w:rPr>
        <w:t>が</w:t>
      </w:r>
      <w:r w:rsidRPr="00A11EDC">
        <w:rPr>
          <w:rFonts w:asciiTheme="majorEastAsia" w:eastAsiaTheme="majorEastAsia" w:hAnsiTheme="majorEastAsia" w:hint="eastAsia"/>
          <w:spacing w:val="-6"/>
          <w:szCs w:val="21"/>
        </w:rPr>
        <w:t>的確</w:t>
      </w:r>
      <w:r w:rsidRPr="00A11EDC">
        <w:rPr>
          <w:rFonts w:asciiTheme="majorEastAsia" w:eastAsiaTheme="majorEastAsia" w:hAnsiTheme="majorEastAsia"/>
          <w:spacing w:val="-6"/>
          <w:szCs w:val="21"/>
        </w:rPr>
        <w:t>に</w:t>
      </w:r>
      <w:r w:rsidRPr="00A11EDC">
        <w:rPr>
          <w:rFonts w:asciiTheme="majorEastAsia" w:eastAsiaTheme="majorEastAsia" w:hAnsiTheme="majorEastAsia" w:hint="eastAsia"/>
          <w:spacing w:val="-6"/>
          <w:szCs w:val="21"/>
        </w:rPr>
        <w:t>伝わる</w:t>
      </w:r>
      <w:r w:rsidRPr="00A11EDC">
        <w:rPr>
          <w:rFonts w:asciiTheme="majorEastAsia" w:eastAsiaTheme="majorEastAsia" w:hAnsiTheme="majorEastAsia"/>
          <w:spacing w:val="-6"/>
          <w:szCs w:val="21"/>
        </w:rPr>
        <w:t>よう</w:t>
      </w:r>
      <w:r w:rsidRPr="00A11EDC">
        <w:rPr>
          <w:rFonts w:asciiTheme="majorEastAsia" w:eastAsiaTheme="majorEastAsia" w:hAnsiTheme="majorEastAsia" w:hint="eastAsia"/>
          <w:spacing w:val="-6"/>
          <w:szCs w:val="21"/>
        </w:rPr>
        <w:t>取り組む</w:t>
      </w:r>
      <w:r w:rsidRPr="00A11EDC">
        <w:rPr>
          <w:rFonts w:asciiTheme="majorEastAsia" w:eastAsiaTheme="majorEastAsia" w:hAnsiTheme="majorEastAsia"/>
          <w:spacing w:val="-6"/>
          <w:szCs w:val="21"/>
        </w:rPr>
        <w:t>ことを</w:t>
      </w:r>
      <w:r w:rsidRPr="00A11EDC">
        <w:rPr>
          <w:rFonts w:asciiTheme="majorEastAsia" w:eastAsiaTheme="majorEastAsia" w:hAnsiTheme="majorEastAsia" w:hint="eastAsia"/>
          <w:spacing w:val="-6"/>
          <w:szCs w:val="21"/>
        </w:rPr>
        <w:t>期待</w:t>
      </w:r>
      <w:r w:rsidRPr="00A11EDC">
        <w:rPr>
          <w:rFonts w:asciiTheme="majorEastAsia" w:eastAsiaTheme="majorEastAsia" w:hAnsiTheme="majorEastAsia"/>
          <w:spacing w:val="-6"/>
          <w:szCs w:val="21"/>
        </w:rPr>
        <w:t>します。</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1B6831"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E60122" w:rsidRPr="00A11EDC" w:rsidRDefault="00E60122" w:rsidP="00A11EDC">
      <w:pPr>
        <w:rPr>
          <w:rFonts w:asciiTheme="majorEastAsia" w:eastAsiaTheme="majorEastAsia" w:hAnsiTheme="majorEastAsia"/>
          <w:szCs w:val="21"/>
        </w:rPr>
      </w:pP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番号18</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障害者放送協議会</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E60122" w:rsidRPr="00A11EDC" w:rsidRDefault="00E60122"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前文に２か所出てくる「視聴覚障害者」に「等」を付け、「視聴覚障害者等」としてください。字幕・解説・手話放送は、盲ろう者、発達障害者、知的障害者、その他の人たちを含め、視聴覚障害者以外にも役立ちうるものです。また、この指針案の策定に先立って開催された研究会の名称も「視聴覚障害者等向け放送に関する研究会」とされています。さらに、障害者基本法等が目指す共生社会の考え方からも、「等」を付けたほうが、この指針の趣旨にかなうと考えられます。</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A11EDC" w:rsidRPr="00A11EDC" w:rsidRDefault="00A11EDC" w:rsidP="00A11EDC">
      <w:pPr>
        <w:rPr>
          <w:rFonts w:asciiTheme="majorEastAsia" w:eastAsiaTheme="majorEastAsia" w:hAnsiTheme="majorEastAsia"/>
          <w:szCs w:val="21"/>
        </w:rPr>
      </w:pPr>
      <w:r w:rsidRPr="00A11EDC">
        <w:rPr>
          <w:rFonts w:asciiTheme="majorEastAsia" w:eastAsiaTheme="majorEastAsia" w:hAnsiTheme="majorEastAsia" w:hint="eastAsia"/>
          <w:spacing w:val="-6"/>
          <w:szCs w:val="21"/>
        </w:rPr>
        <w:t>いただいた御意見を踏まえ、前文に</w:t>
      </w:r>
      <w:r w:rsidRPr="00A11EDC">
        <w:rPr>
          <w:rFonts w:asciiTheme="majorEastAsia" w:eastAsiaTheme="majorEastAsia" w:hAnsiTheme="majorEastAsia"/>
          <w:spacing w:val="-6"/>
          <w:szCs w:val="21"/>
        </w:rPr>
        <w:t>「等」を付け</w:t>
      </w:r>
      <w:r w:rsidRPr="00A11EDC">
        <w:rPr>
          <w:rFonts w:asciiTheme="majorEastAsia" w:eastAsiaTheme="majorEastAsia" w:hAnsiTheme="majorEastAsia" w:hint="eastAsia"/>
          <w:spacing w:val="-6"/>
          <w:szCs w:val="21"/>
        </w:rPr>
        <w:t>、</w:t>
      </w:r>
      <w:r w:rsidRPr="00A11EDC">
        <w:rPr>
          <w:rFonts w:asciiTheme="majorEastAsia" w:eastAsiaTheme="majorEastAsia" w:hAnsiTheme="majorEastAsia"/>
          <w:spacing w:val="-6"/>
          <w:szCs w:val="21"/>
        </w:rPr>
        <w:t>「視聴覚障害</w:t>
      </w:r>
      <w:r w:rsidRPr="00A11EDC">
        <w:rPr>
          <w:rFonts w:asciiTheme="majorEastAsia" w:eastAsiaTheme="majorEastAsia" w:hAnsiTheme="majorEastAsia" w:hint="eastAsia"/>
          <w:spacing w:val="-6"/>
          <w:szCs w:val="21"/>
        </w:rPr>
        <w:t>者</w:t>
      </w:r>
      <w:r w:rsidRPr="00A11EDC">
        <w:rPr>
          <w:rFonts w:asciiTheme="majorEastAsia" w:eastAsiaTheme="majorEastAsia" w:hAnsiTheme="majorEastAsia"/>
          <w:spacing w:val="-6"/>
          <w:szCs w:val="21"/>
        </w:rPr>
        <w:t>等」とする</w:t>
      </w:r>
      <w:r w:rsidRPr="00A11EDC">
        <w:rPr>
          <w:rFonts w:asciiTheme="majorEastAsia" w:eastAsiaTheme="majorEastAsia" w:hAnsiTheme="majorEastAsia" w:hint="eastAsia"/>
          <w:spacing w:val="-6"/>
          <w:szCs w:val="21"/>
        </w:rPr>
        <w:t>修正をさせていただきます。</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lastRenderedPageBreak/>
        <w:t>有</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E60122" w:rsidRPr="00A11EDC" w:rsidRDefault="00E60122"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本指針で示す目標の達成に関しては、2020年のオリンピック・パラリンピックを意識し、一層の推進をはかってください。特に早期に達成が可能な目標については、中間見直し等の段階で、数値目標を含めた見直しを行ってください。</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223EA5" w:rsidRPr="00A11EDC" w:rsidRDefault="00A11EDC" w:rsidP="00A11EDC">
      <w:pPr>
        <w:rPr>
          <w:rFonts w:asciiTheme="majorEastAsia" w:eastAsiaTheme="majorEastAsia" w:hAnsiTheme="majorEastAsia"/>
          <w:spacing w:val="-6"/>
          <w:szCs w:val="21"/>
        </w:rPr>
      </w:pPr>
      <w:r w:rsidRPr="00A11EDC">
        <w:rPr>
          <w:rFonts w:asciiTheme="majorEastAsia" w:eastAsiaTheme="majorEastAsia" w:hAnsiTheme="majorEastAsia" w:hint="eastAsia"/>
          <w:spacing w:val="-6"/>
          <w:szCs w:val="21"/>
        </w:rPr>
        <w:t>御意見は、今後の視聴覚障害者等向け放送の普及促進</w:t>
      </w:r>
      <w:r w:rsidRPr="00A11EDC">
        <w:rPr>
          <w:rFonts w:asciiTheme="majorEastAsia" w:eastAsiaTheme="majorEastAsia" w:hAnsiTheme="majorEastAsia"/>
          <w:spacing w:val="-6"/>
          <w:szCs w:val="21"/>
        </w:rPr>
        <w:t>を図る</w:t>
      </w:r>
      <w:r w:rsidRPr="00A11EDC">
        <w:rPr>
          <w:rFonts w:asciiTheme="majorEastAsia" w:eastAsiaTheme="majorEastAsia" w:hAnsiTheme="majorEastAsia" w:hint="eastAsia"/>
          <w:spacing w:val="-6"/>
          <w:szCs w:val="21"/>
        </w:rPr>
        <w:t>上で、参考とさせていただきます。本指針</w:t>
      </w:r>
      <w:r w:rsidRPr="00A11EDC">
        <w:rPr>
          <w:rFonts w:asciiTheme="majorEastAsia" w:eastAsiaTheme="majorEastAsia" w:hAnsiTheme="majorEastAsia"/>
          <w:spacing w:val="-6"/>
          <w:szCs w:val="21"/>
        </w:rPr>
        <w:t>の見直し</w:t>
      </w:r>
      <w:r w:rsidRPr="00A11EDC">
        <w:rPr>
          <w:rFonts w:asciiTheme="majorEastAsia" w:eastAsiaTheme="majorEastAsia" w:hAnsiTheme="majorEastAsia" w:hint="eastAsia"/>
          <w:spacing w:val="-6"/>
          <w:szCs w:val="21"/>
        </w:rPr>
        <w:t>は</w:t>
      </w:r>
      <w:r w:rsidRPr="00A11EDC">
        <w:rPr>
          <w:rFonts w:asciiTheme="majorEastAsia" w:eastAsiaTheme="majorEastAsia" w:hAnsiTheme="majorEastAsia"/>
          <w:spacing w:val="-6"/>
          <w:szCs w:val="21"/>
        </w:rPr>
        <w:t>、５年後に行うこととしています。</w:t>
      </w:r>
    </w:p>
    <w:p w:rsidR="00A11EDC" w:rsidRPr="00A11EDC" w:rsidRDefault="00A11ED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A11EDC" w:rsidRPr="00A11EDC" w:rsidRDefault="00A11ED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一方、技術的課題等により達成に困難があるものについては、IPTVの国際的なアクセシビリティ標準規格であるH.702の利活用を進めるとともに、この方式を採用している障害者放送通信機構の放送分を普及目標の実績としてカウントしてください。</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223EA5" w:rsidRPr="00A11EDC" w:rsidRDefault="00A11EDC" w:rsidP="00A11EDC">
      <w:pPr>
        <w:rPr>
          <w:rFonts w:asciiTheme="majorEastAsia" w:eastAsiaTheme="majorEastAsia" w:hAnsiTheme="majorEastAsia"/>
          <w:szCs w:val="21"/>
        </w:rPr>
      </w:pPr>
      <w:r w:rsidRPr="00A11EDC">
        <w:rPr>
          <w:rFonts w:asciiTheme="majorEastAsia" w:eastAsiaTheme="majorEastAsia" w:hAnsiTheme="majorEastAsia" w:hint="eastAsia"/>
          <w:spacing w:val="-6"/>
          <w:szCs w:val="21"/>
        </w:rPr>
        <w:t>御意見は、今後の視聴覚障害者等向け放送の普及促進</w:t>
      </w:r>
      <w:r w:rsidRPr="00A11EDC">
        <w:rPr>
          <w:rFonts w:asciiTheme="majorEastAsia" w:eastAsiaTheme="majorEastAsia" w:hAnsiTheme="majorEastAsia"/>
          <w:spacing w:val="-6"/>
          <w:szCs w:val="21"/>
        </w:rPr>
        <w:t>を図る</w:t>
      </w:r>
      <w:r w:rsidRPr="00A11EDC">
        <w:rPr>
          <w:rFonts w:asciiTheme="majorEastAsia" w:eastAsiaTheme="majorEastAsia" w:hAnsiTheme="majorEastAsia" w:hint="eastAsia"/>
          <w:spacing w:val="-6"/>
          <w:szCs w:val="21"/>
        </w:rPr>
        <w:t>上で、参考とさせていただきます。</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E60122" w:rsidRPr="00A11EDC" w:rsidRDefault="00E60122" w:rsidP="00A11EDC">
      <w:pPr>
        <w:rPr>
          <w:rFonts w:asciiTheme="majorEastAsia" w:eastAsiaTheme="majorEastAsia" w:hAnsiTheme="majorEastAsia"/>
          <w:szCs w:val="21"/>
        </w:rPr>
      </w:pP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番号19</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個人</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自動字幕等の技術を用いれば、番組の字幕化はかなり容易になるはずであるので、2027年度ではなく2020年度に15%の字幕化、といった形にすべきであると考える（民法について技術的・資金的に厳しいといった事情があるのであれば、2020年から5年程の猶予を設けても良いのではないかとは思われるが。）。殊更にNHKなどは金が余って余って余って仕方ないくらいであるはずなので（放漫経営をする程度にそうなのである。国民の目線から言うと、間違いなく、そうである。あんなに職員全体が高額な給与をもらいつつ、放漫でないなどとは言わせないし、実際放漫経営と判断されるはずである。それ以外にはありえない。）、自動字幕化等の技術を用いなくても、生放送以外の番組の全てについて、100%人力によってでも、字幕化を行っていただきたい。そうではない形で番組の提供を行うのは、NHKという存在として、国民を舐めきっているとしか言いようが無い。</w:t>
      </w:r>
    </w:p>
    <w:p w:rsidR="00E60122" w:rsidRPr="00A11EDC" w:rsidRDefault="00E60122"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意見は以上であるが、国政府総務省、そして国会議員におかれては、NHKを甘やかし放漫・無努力のままに大金をせしめてのんべんだらりと過ごさせない様にしていただきたいと考える。NHKはだらけ過ぎであり日本国民に対して無礼過ぎである。現状、NHKという存在と</w:t>
      </w:r>
      <w:r w:rsidRPr="00A11EDC">
        <w:rPr>
          <w:rFonts w:asciiTheme="majorEastAsia" w:eastAsiaTheme="majorEastAsia" w:hAnsiTheme="majorEastAsia" w:hint="eastAsia"/>
          <w:szCs w:val="21"/>
        </w:rPr>
        <w:lastRenderedPageBreak/>
        <w:t>して程度不相応な程度の努力しかしていないのであるから、もっと番組作成についてまともな努力を行わせる様にしていただきたい。（そうでないと、とてもではないがその存在を許容しかねる。NHK技研などという、各機器メーカーが存在すれば必要とも言えない様なものをも抱えているのであるから、きっちり働かせ（エンジニアからすると、独力での自動字幕化が出来ないなどとはとても言えないのである。していない現状こそが異常とも言えるおかしさである。要するに、日本社会に貢献する意思が欠如していると断言される様なものである。）、国民に「NHKに受信料を支払っているが、確かに働いているようであるし、国・国民として妥当な費用支出であった」と思わせるようにしていただきたく思う。）</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総務省の考え方</w:t>
      </w:r>
    </w:p>
    <w:p w:rsidR="00A11EDC" w:rsidRPr="00A11EDC" w:rsidRDefault="00A11EDC" w:rsidP="00F86E34">
      <w:pPr>
        <w:pStyle w:val="a3"/>
        <w:jc w:val="both"/>
        <w:rPr>
          <w:rFonts w:asciiTheme="majorEastAsia" w:eastAsiaTheme="majorEastAsia" w:hAnsiTheme="majorEastAsia"/>
          <w:spacing w:val="-6"/>
          <w:sz w:val="21"/>
        </w:rPr>
      </w:pPr>
      <w:r w:rsidRPr="00A11EDC">
        <w:rPr>
          <w:rFonts w:asciiTheme="majorEastAsia" w:eastAsiaTheme="majorEastAsia" w:hAnsiTheme="majorEastAsia" w:hint="eastAsia"/>
          <w:spacing w:val="-6"/>
          <w:sz w:val="21"/>
        </w:rPr>
        <w:t>本指針の</w:t>
      </w:r>
      <w:r w:rsidRPr="00A11EDC">
        <w:rPr>
          <w:rFonts w:asciiTheme="majorEastAsia" w:eastAsiaTheme="majorEastAsia" w:hAnsiTheme="majorEastAsia"/>
          <w:spacing w:val="-6"/>
          <w:sz w:val="21"/>
        </w:rPr>
        <w:t>策定により、放送事業者</w:t>
      </w:r>
      <w:r w:rsidRPr="00A11EDC">
        <w:rPr>
          <w:rFonts w:asciiTheme="majorEastAsia" w:eastAsiaTheme="majorEastAsia" w:hAnsiTheme="majorEastAsia" w:hint="eastAsia"/>
          <w:spacing w:val="-6"/>
          <w:sz w:val="21"/>
        </w:rPr>
        <w:t>による字幕</w:t>
      </w:r>
      <w:r w:rsidRPr="00A11EDC">
        <w:rPr>
          <w:rFonts w:asciiTheme="majorEastAsia" w:eastAsiaTheme="majorEastAsia" w:hAnsiTheme="majorEastAsia"/>
          <w:spacing w:val="-6"/>
          <w:sz w:val="21"/>
        </w:rPr>
        <w:t>放送の一層の</w:t>
      </w:r>
      <w:r w:rsidRPr="00A11EDC">
        <w:rPr>
          <w:rFonts w:asciiTheme="majorEastAsia" w:eastAsiaTheme="majorEastAsia" w:hAnsiTheme="majorEastAsia" w:hint="eastAsia"/>
          <w:spacing w:val="-6"/>
          <w:sz w:val="21"/>
        </w:rPr>
        <w:t>拡充</w:t>
      </w:r>
      <w:r w:rsidRPr="00A11EDC">
        <w:rPr>
          <w:rFonts w:asciiTheme="majorEastAsia" w:eastAsiaTheme="majorEastAsia" w:hAnsiTheme="majorEastAsia"/>
          <w:spacing w:val="-6"/>
          <w:sz w:val="21"/>
        </w:rPr>
        <w:t>が図られることを期待して</w:t>
      </w:r>
      <w:r w:rsidRPr="00A11EDC">
        <w:rPr>
          <w:rFonts w:asciiTheme="majorEastAsia" w:eastAsiaTheme="majorEastAsia" w:hAnsiTheme="majorEastAsia" w:hint="eastAsia"/>
          <w:spacing w:val="-6"/>
          <w:sz w:val="21"/>
        </w:rPr>
        <w:t>い</w:t>
      </w:r>
      <w:r w:rsidRPr="00A11EDC">
        <w:rPr>
          <w:rFonts w:asciiTheme="majorEastAsia" w:eastAsiaTheme="majorEastAsia" w:hAnsiTheme="majorEastAsia"/>
          <w:spacing w:val="-6"/>
          <w:sz w:val="21"/>
        </w:rPr>
        <w:t>ます。</w:t>
      </w:r>
    </w:p>
    <w:p w:rsidR="00E60122" w:rsidRPr="00A11EDC" w:rsidRDefault="00A11EDC" w:rsidP="00A11EDC">
      <w:pPr>
        <w:rPr>
          <w:rFonts w:asciiTheme="majorEastAsia" w:eastAsiaTheme="majorEastAsia" w:hAnsiTheme="majorEastAsia"/>
          <w:szCs w:val="21"/>
        </w:rPr>
      </w:pPr>
      <w:r w:rsidRPr="00A11EDC">
        <w:rPr>
          <w:rFonts w:asciiTheme="majorEastAsia" w:eastAsiaTheme="majorEastAsia" w:hAnsiTheme="majorEastAsia" w:hint="eastAsia"/>
          <w:spacing w:val="-6"/>
          <w:szCs w:val="21"/>
        </w:rPr>
        <w:t>なお、字幕</w:t>
      </w:r>
      <w:r w:rsidRPr="00A11EDC">
        <w:rPr>
          <w:rFonts w:asciiTheme="majorEastAsia" w:eastAsiaTheme="majorEastAsia" w:hAnsiTheme="majorEastAsia"/>
          <w:spacing w:val="-6"/>
          <w:szCs w:val="21"/>
        </w:rPr>
        <w:t>放送の目標については、「</w:t>
      </w:r>
      <w:r w:rsidRPr="00A11EDC">
        <w:rPr>
          <w:rFonts w:asciiTheme="majorEastAsia" w:eastAsiaTheme="majorEastAsia" w:hAnsiTheme="majorEastAsia" w:hint="eastAsia"/>
          <w:spacing w:val="-6"/>
          <w:szCs w:val="21"/>
        </w:rPr>
        <w:t>15</w:t>
      </w:r>
      <w:r w:rsidRPr="00A11EDC">
        <w:rPr>
          <w:rFonts w:asciiTheme="majorEastAsia" w:eastAsiaTheme="majorEastAsia" w:hAnsiTheme="majorEastAsia"/>
          <w:spacing w:val="-6"/>
          <w:szCs w:val="21"/>
        </w:rPr>
        <w:t>%」</w:t>
      </w:r>
      <w:r w:rsidRPr="00A11EDC">
        <w:rPr>
          <w:rFonts w:asciiTheme="majorEastAsia" w:eastAsiaTheme="majorEastAsia" w:hAnsiTheme="majorEastAsia" w:hint="eastAsia"/>
          <w:spacing w:val="-6"/>
          <w:szCs w:val="21"/>
        </w:rPr>
        <w:t>ではありません。</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E60122" w:rsidRPr="00A11EDC" w:rsidRDefault="00E60122" w:rsidP="00A11EDC">
      <w:pPr>
        <w:rPr>
          <w:rFonts w:asciiTheme="majorEastAsia" w:eastAsiaTheme="majorEastAsia" w:hAnsiTheme="majorEastAsia"/>
          <w:szCs w:val="21"/>
        </w:rPr>
      </w:pP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番号20</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個人</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地上デジタル・ＢＳなどは、入っておりましたが　具体的に民法各局の名称が記されていない所が疑問点でもあります。理由として地方の放送局の場合は、クロスネット・遅れネットしている場合もあり権利上での問題もあるかと思います。その点のネット局での各地での支援体制・状況を踏まえて頂きたいと同時に解説放送の導入は、今後・さまざまな場面で議論になると思われます。それは、技術者の養成・教育も必要です。現在では、解説放送は、ＮＨＫの連続テレビ小説・民法のアニメ番組・日曜日夕方５：３０の点など１部番組でも過去に比べて増えて来たのは、非常に有難い事です。</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しかし、重要なのは、パラリンピック・ＮＨＫの福祉番組・災害時の報道・報道特別番組などでは、解説放送の重要です。</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あと、もう１個お願いとしてパラリンピックの放送は、今の所、ＮＨＫのみです。しかもＥテレと言う状況でこれを総合テレビに格上げしてほしいのと皿に民放でも放送できないものか検討して頂きたいものです。２０２０年東京五輪より民放でもパラリンピックも放送できないか？各局で話し合って頂きたいものです。</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次に、国会中継なども重要では、ないでしょうか？議員の答弁・状況説明は、重要です。</w:t>
      </w:r>
    </w:p>
    <w:p w:rsidR="00E60122" w:rsidRPr="00A11EDC" w:rsidRDefault="00E60122"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あと、放送局に関しましては、スカパー・ケーブルテレビ（ＪＣＯＭ）のお話がないのが残念です。ＪＣＯＭで衛星放送を市長されている世帯・実際問題・個人の契約条件に応じてテレビの話を提供して頂きたいのと盲学校・聾学校・養護学校・福祉施設などに質問するなど皆様方と話し合える機会があれば当事者の私としても嬉しい事です。</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lastRenderedPageBreak/>
        <w:t>総務省の考え方</w:t>
      </w:r>
    </w:p>
    <w:p w:rsidR="00A11EDC" w:rsidRPr="00A11EDC" w:rsidRDefault="00A11EDC" w:rsidP="00A11EDC">
      <w:pPr>
        <w:rPr>
          <w:rFonts w:asciiTheme="majorEastAsia" w:eastAsiaTheme="majorEastAsia" w:hAnsiTheme="majorEastAsia"/>
          <w:spacing w:val="-6"/>
          <w:szCs w:val="21"/>
        </w:rPr>
      </w:pPr>
      <w:r w:rsidRPr="00A11EDC">
        <w:rPr>
          <w:rFonts w:asciiTheme="majorEastAsia" w:eastAsiaTheme="majorEastAsia" w:hAnsiTheme="majorEastAsia" w:hint="eastAsia"/>
          <w:spacing w:val="-6"/>
          <w:szCs w:val="21"/>
        </w:rPr>
        <w:t>御意見は、今後の視聴覚障害者等向け放送の普及促進</w:t>
      </w:r>
      <w:r w:rsidRPr="00A11EDC">
        <w:rPr>
          <w:rFonts w:asciiTheme="majorEastAsia" w:eastAsiaTheme="majorEastAsia" w:hAnsiTheme="majorEastAsia"/>
          <w:spacing w:val="-6"/>
          <w:szCs w:val="21"/>
        </w:rPr>
        <w:t>を図る</w:t>
      </w:r>
      <w:r w:rsidRPr="00A11EDC">
        <w:rPr>
          <w:rFonts w:asciiTheme="majorEastAsia" w:eastAsiaTheme="majorEastAsia" w:hAnsiTheme="majorEastAsia" w:hint="eastAsia"/>
          <w:spacing w:val="-6"/>
          <w:szCs w:val="21"/>
        </w:rPr>
        <w:t>上で、参考とさせていただきます。</w:t>
      </w:r>
    </w:p>
    <w:p w:rsidR="00E60122" w:rsidRPr="00A11EDC" w:rsidRDefault="00A11EDC" w:rsidP="00A11EDC">
      <w:pPr>
        <w:rPr>
          <w:rFonts w:asciiTheme="majorEastAsia" w:eastAsiaTheme="majorEastAsia" w:hAnsiTheme="majorEastAsia"/>
          <w:color w:val="000000" w:themeColor="text1"/>
          <w:szCs w:val="21"/>
        </w:rPr>
      </w:pPr>
      <w:r w:rsidRPr="00A11EDC">
        <w:rPr>
          <w:rFonts w:asciiTheme="majorEastAsia" w:eastAsiaTheme="majorEastAsia" w:hAnsiTheme="majorEastAsia" w:hint="eastAsia"/>
          <w:spacing w:val="-6"/>
          <w:szCs w:val="21"/>
        </w:rPr>
        <w:t>なお、本</w:t>
      </w:r>
      <w:r w:rsidRPr="00A11EDC">
        <w:rPr>
          <w:rFonts w:asciiTheme="majorEastAsia" w:eastAsiaTheme="majorEastAsia" w:hAnsiTheme="majorEastAsia"/>
          <w:spacing w:val="-6"/>
          <w:szCs w:val="21"/>
        </w:rPr>
        <w:t>指針では、ＮＨＫ、県域局、独立Ｕ局</w:t>
      </w:r>
      <w:r w:rsidRPr="00A11EDC">
        <w:rPr>
          <w:rFonts w:asciiTheme="majorEastAsia" w:eastAsiaTheme="majorEastAsia" w:hAnsiTheme="majorEastAsia" w:hint="eastAsia"/>
          <w:spacing w:val="-6"/>
          <w:szCs w:val="21"/>
        </w:rPr>
        <w:t>等</w:t>
      </w:r>
      <w:r w:rsidRPr="00A11EDC">
        <w:rPr>
          <w:rFonts w:asciiTheme="majorEastAsia" w:eastAsiaTheme="majorEastAsia" w:hAnsiTheme="majorEastAsia"/>
          <w:spacing w:val="-6"/>
          <w:szCs w:val="21"/>
        </w:rPr>
        <w:t>の表現により、対象を明確に</w:t>
      </w:r>
      <w:r w:rsidRPr="00A11EDC">
        <w:rPr>
          <w:rFonts w:asciiTheme="majorEastAsia" w:eastAsiaTheme="majorEastAsia" w:hAnsiTheme="majorEastAsia" w:hint="eastAsia"/>
          <w:spacing w:val="-6"/>
          <w:szCs w:val="21"/>
        </w:rPr>
        <w:t>記載</w:t>
      </w:r>
      <w:r w:rsidRPr="00A11EDC">
        <w:rPr>
          <w:rFonts w:asciiTheme="majorEastAsia" w:eastAsiaTheme="majorEastAsia" w:hAnsiTheme="majorEastAsia"/>
          <w:spacing w:val="-6"/>
          <w:szCs w:val="21"/>
        </w:rPr>
        <w:t>しています。</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提出意見を踏まえた案の修正の有無</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無</w:t>
      </w:r>
    </w:p>
    <w:p w:rsidR="00E60122" w:rsidRPr="00A11EDC" w:rsidRDefault="00E60122" w:rsidP="00A11EDC">
      <w:pPr>
        <w:rPr>
          <w:rFonts w:asciiTheme="majorEastAsia" w:eastAsiaTheme="majorEastAsia" w:hAnsiTheme="majorEastAsia"/>
          <w:b/>
          <w:szCs w:val="21"/>
        </w:rPr>
      </w:pP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以上</w:t>
      </w:r>
    </w:p>
    <w:sectPr w:rsidR="00E60122" w:rsidRPr="00A11ED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491" w:rsidRDefault="00945491" w:rsidP="00945491">
      <w:r>
        <w:separator/>
      </w:r>
    </w:p>
  </w:endnote>
  <w:endnote w:type="continuationSeparator" w:id="0">
    <w:p w:rsidR="00945491" w:rsidRDefault="00945491" w:rsidP="0094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235617"/>
      <w:docPartObj>
        <w:docPartGallery w:val="Page Numbers (Bottom of Page)"/>
        <w:docPartUnique/>
      </w:docPartObj>
    </w:sdtPr>
    <w:sdtEndPr/>
    <w:sdtContent>
      <w:p w:rsidR="00A11EDC" w:rsidRDefault="00A11EDC">
        <w:pPr>
          <w:pStyle w:val="a8"/>
          <w:jc w:val="center"/>
        </w:pPr>
        <w:r>
          <w:fldChar w:fldCharType="begin"/>
        </w:r>
        <w:r>
          <w:instrText>PAGE   \* MERGEFORMAT</w:instrText>
        </w:r>
        <w:r>
          <w:fldChar w:fldCharType="separate"/>
        </w:r>
        <w:r w:rsidR="00F86E34" w:rsidRPr="00F86E34">
          <w:rPr>
            <w:noProof/>
            <w:lang w:val="ja-JP"/>
          </w:rPr>
          <w:t>1</w:t>
        </w:r>
        <w:r>
          <w:fldChar w:fldCharType="end"/>
        </w:r>
      </w:p>
    </w:sdtContent>
  </w:sdt>
  <w:p w:rsidR="00A11EDC" w:rsidRDefault="00A11E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491" w:rsidRDefault="00945491" w:rsidP="00945491">
      <w:r>
        <w:separator/>
      </w:r>
    </w:p>
  </w:footnote>
  <w:footnote w:type="continuationSeparator" w:id="0">
    <w:p w:rsidR="00945491" w:rsidRDefault="00945491" w:rsidP="00945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E7"/>
    <w:rsid w:val="001B26E7"/>
    <w:rsid w:val="001B6831"/>
    <w:rsid w:val="001D29EC"/>
    <w:rsid w:val="00223EA5"/>
    <w:rsid w:val="002679EC"/>
    <w:rsid w:val="00333818"/>
    <w:rsid w:val="00397294"/>
    <w:rsid w:val="003A2595"/>
    <w:rsid w:val="004E2F3B"/>
    <w:rsid w:val="004F77BC"/>
    <w:rsid w:val="006371BE"/>
    <w:rsid w:val="008279DA"/>
    <w:rsid w:val="00945491"/>
    <w:rsid w:val="00972F1C"/>
    <w:rsid w:val="009A4C85"/>
    <w:rsid w:val="009C2AA9"/>
    <w:rsid w:val="009E04A0"/>
    <w:rsid w:val="00A11EDC"/>
    <w:rsid w:val="00A57B02"/>
    <w:rsid w:val="00AA3CBD"/>
    <w:rsid w:val="00B6460E"/>
    <w:rsid w:val="00BC43F9"/>
    <w:rsid w:val="00C05D0A"/>
    <w:rsid w:val="00CF420A"/>
    <w:rsid w:val="00E01F4C"/>
    <w:rsid w:val="00E60122"/>
    <w:rsid w:val="00F8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F07FA02-4AD0-4067-827C-CB1111CE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B26E7"/>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1B26E7"/>
    <w:rPr>
      <w:rFonts w:ascii="ＭＳ ゴシック" w:eastAsia="ＭＳ ゴシック" w:hAnsi="Courier New" w:cs="Courier New"/>
      <w:sz w:val="20"/>
      <w:szCs w:val="21"/>
    </w:rPr>
  </w:style>
  <w:style w:type="table" w:styleId="a5">
    <w:name w:val="Table Grid"/>
    <w:basedOn w:val="a1"/>
    <w:uiPriority w:val="39"/>
    <w:rsid w:val="009A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45491"/>
    <w:pPr>
      <w:tabs>
        <w:tab w:val="center" w:pos="4252"/>
        <w:tab w:val="right" w:pos="8504"/>
      </w:tabs>
      <w:snapToGrid w:val="0"/>
    </w:pPr>
  </w:style>
  <w:style w:type="character" w:customStyle="1" w:styleId="a7">
    <w:name w:val="ヘッダー (文字)"/>
    <w:basedOn w:val="a0"/>
    <w:link w:val="a6"/>
    <w:uiPriority w:val="99"/>
    <w:rsid w:val="00945491"/>
  </w:style>
  <w:style w:type="paragraph" w:styleId="a8">
    <w:name w:val="footer"/>
    <w:basedOn w:val="a"/>
    <w:link w:val="a9"/>
    <w:uiPriority w:val="99"/>
    <w:unhideWhenUsed/>
    <w:rsid w:val="00945491"/>
    <w:pPr>
      <w:tabs>
        <w:tab w:val="center" w:pos="4252"/>
        <w:tab w:val="right" w:pos="8504"/>
      </w:tabs>
      <w:snapToGrid w:val="0"/>
    </w:pPr>
  </w:style>
  <w:style w:type="character" w:customStyle="1" w:styleId="a9">
    <w:name w:val="フッター (文字)"/>
    <w:basedOn w:val="a0"/>
    <w:link w:val="a8"/>
    <w:uiPriority w:val="99"/>
    <w:rsid w:val="00945491"/>
  </w:style>
  <w:style w:type="paragraph" w:styleId="aa">
    <w:name w:val="Balloon Text"/>
    <w:basedOn w:val="a"/>
    <w:link w:val="ab"/>
    <w:uiPriority w:val="99"/>
    <w:semiHidden/>
    <w:unhideWhenUsed/>
    <w:rsid w:val="008279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79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2448</Words>
  <Characters>13956</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2018-02-08T01:30:00Z</cp:lastPrinted>
  <dcterms:created xsi:type="dcterms:W3CDTF">2018-02-08T06:59:00Z</dcterms:created>
  <dcterms:modified xsi:type="dcterms:W3CDTF">2018-02-08T06:59:00Z</dcterms:modified>
</cp:coreProperties>
</file>