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2304"/>
        <w:gridCol w:w="209"/>
        <w:gridCol w:w="677"/>
        <w:gridCol w:w="327"/>
        <w:gridCol w:w="1678"/>
        <w:gridCol w:w="3709"/>
        <w:gridCol w:w="405"/>
      </w:tblGrid>
      <w:tr w:rsidR="00BE56B6" w:rsidRPr="00BE56B6" w:rsidTr="006E2AD9">
        <w:trPr>
          <w:trHeight w:val="520"/>
        </w:trPr>
        <w:tc>
          <w:tcPr>
            <w:tcW w:w="5000" w:type="pct"/>
            <w:gridSpan w:val="8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</w:t>
            </w:r>
            <w:r w:rsidRPr="00D40B7A">
              <w:rPr>
                <w:strike/>
                <w:sz w:val="23"/>
                <w:szCs w:val="23"/>
              </w:rPr>
              <w:t>免許</w:t>
            </w:r>
            <w:r w:rsidRPr="00D40B7A">
              <w:rPr>
                <w:sz w:val="23"/>
                <w:szCs w:val="23"/>
              </w:rPr>
              <w:t>（再免許）</w:t>
            </w:r>
            <w:r w:rsidRPr="00BE56B6">
              <w:rPr>
                <w:sz w:val="23"/>
                <w:szCs w:val="23"/>
              </w:rPr>
              <w:t>申請書</w:t>
            </w:r>
          </w:p>
          <w:p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年　　月　　日</w:t>
            </w:r>
          </w:p>
          <w:p w:rsidR="00BE56B6" w:rsidRPr="00BE56B6" w:rsidRDefault="009A06B3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信越総合通信局長</w:t>
            </w:r>
            <w:r w:rsidR="00BE56B6" w:rsidRPr="00BE56B6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:rsidTr="006E2AD9">
        <w:trPr>
          <w:trHeight w:val="52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rPr>
          <w:trHeight w:val="52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897" w:type="pct"/>
            <w:gridSpan w:val="6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985853" w:rsidRDefault="00D40B7A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color w:val="D0CECE" w:themeColor="background2" w:themeShade="E6"/>
                <w:sz w:val="23"/>
                <w:szCs w:val="23"/>
              </w:rPr>
            </w:pPr>
            <w:r w:rsidRPr="00985853">
              <w:rPr>
                <w:color w:val="D0CECE" w:themeColor="background2" w:themeShade="E6"/>
                <w:sz w:val="23"/>
                <w:szCs w:val="23"/>
              </w:rPr>
              <w:t>□</w:t>
            </w:r>
            <w:r w:rsidR="00BE56B6" w:rsidRPr="00985853">
              <w:rPr>
                <w:color w:val="D0CECE" w:themeColor="background2" w:themeShade="E6"/>
                <w:sz w:val="23"/>
                <w:szCs w:val="23"/>
              </w:rPr>
              <w:t>電波法第６条の規定により、無線局の免許を受けたいので、無線局免許手続規則第４条に規定する書類を添えて下記のとおり申請します。</w:t>
            </w:r>
          </w:p>
          <w:p w:rsidR="00BE56B6" w:rsidRPr="00985853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color w:val="D0CECE" w:themeColor="background2" w:themeShade="E6"/>
                <w:sz w:val="23"/>
                <w:szCs w:val="23"/>
              </w:rPr>
            </w:pPr>
            <w:r w:rsidRPr="00985853">
              <w:rPr>
                <w:color w:val="D0CECE" w:themeColor="background2" w:themeShade="E6"/>
                <w:sz w:val="23"/>
                <w:szCs w:val="23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:rsidR="00BE56B6" w:rsidRPr="00BE56B6" w:rsidRDefault="00D40B7A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☑</w:t>
            </w:r>
            <w:r w:rsidR="00BE56B6" w:rsidRPr="00BE56B6">
              <w:rPr>
                <w:sz w:val="23"/>
                <w:szCs w:val="23"/>
              </w:rPr>
              <w:t>無線局免許手続規則第16条第１項の規定により、無線局の再免許を受けたいので、第16条の３の規定により、添付書類の提出を省略して下記のとおり申請します。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記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１　申請者</w:t>
            </w:r>
          </w:p>
        </w:tc>
      </w:tr>
      <w:tr w:rsidR="00BE56B6" w:rsidRPr="00BE56B6" w:rsidTr="006E2AD9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8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2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</w:t>
            </w:r>
            <w:r w:rsidR="0082145E">
              <w:rPr>
                <w:sz w:val="23"/>
                <w:szCs w:val="23"/>
              </w:rPr>
              <w:t xml:space="preserve">　</w:t>
            </w:r>
            <w:r w:rsidR="00097577">
              <w:rPr>
                <w:sz w:val="23"/>
                <w:szCs w:val="23"/>
              </w:rPr>
              <w:t xml:space="preserve">　　　　</w:t>
            </w:r>
            <w:r w:rsidR="0082145E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>〕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2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〒（　　</w:t>
            </w:r>
            <w:r w:rsidR="00061E70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>－</w:t>
            </w:r>
            <w:r w:rsidR="00B46B51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　</w:t>
            </w:r>
            <w:r w:rsidR="00061E70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8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058C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代表者氏名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267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267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0178E" w:rsidRPr="00BE56B6" w:rsidTr="006E2AD9">
        <w:tc>
          <w:tcPr>
            <w:tcW w:w="241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78E" w:rsidRPr="00BE56B6" w:rsidRDefault="0080178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8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78E" w:rsidRPr="00BE56B6" w:rsidRDefault="0080178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267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78E" w:rsidRPr="00BE56B6" w:rsidRDefault="0080178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0178E" w:rsidRPr="00BE56B6" w:rsidRDefault="0080178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F3D9F" w:rsidRPr="00BE56B6" w:rsidRDefault="005F3D9F" w:rsidP="005F3D9F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F3D9F" w:rsidRDefault="005F3D9F" w:rsidP="005F3D9F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r>
              <w:rPr>
                <w:rFonts w:hint="default"/>
                <w:sz w:val="23"/>
                <w:szCs w:val="23"/>
              </w:rPr>
              <w:t xml:space="preserve">　代理人</w:t>
            </w:r>
          </w:p>
          <w:tbl>
            <w:tblPr>
              <w:tblStyle w:val="a9"/>
              <w:tblW w:w="8885" w:type="dxa"/>
              <w:tblInd w:w="421" w:type="dxa"/>
              <w:tblLook w:val="04A0" w:firstRow="1" w:lastRow="0" w:firstColumn="1" w:lastColumn="0" w:noHBand="0" w:noVBand="1"/>
            </w:tblPr>
            <w:tblGrid>
              <w:gridCol w:w="2551"/>
              <w:gridCol w:w="6334"/>
            </w:tblGrid>
            <w:tr w:rsidR="005F3D9F" w:rsidTr="006E2AD9">
              <w:trPr>
                <w:trHeight w:val="259"/>
              </w:trPr>
              <w:tc>
                <w:tcPr>
                  <w:tcW w:w="2551" w:type="dxa"/>
                  <w:vMerge w:val="restart"/>
                </w:tcPr>
                <w:p w:rsidR="005F3D9F" w:rsidRPr="00BE56B6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住　所</w:t>
                  </w:r>
                </w:p>
                <w:p w:rsidR="005F3D9F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6334" w:type="dxa"/>
                </w:tcPr>
                <w:p w:rsidR="005F3D9F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都道府県－市区町村コード　</w:t>
                  </w:r>
                  <w:r>
                    <w:rPr>
                      <w:rFonts w:hint="default"/>
                      <w:sz w:val="23"/>
                      <w:szCs w:val="23"/>
                    </w:rPr>
                    <w:t xml:space="preserve">　</w:t>
                  </w:r>
                  <w:r>
                    <w:rPr>
                      <w:sz w:val="23"/>
                      <w:szCs w:val="23"/>
                    </w:rPr>
                    <w:t xml:space="preserve">〔　</w:t>
                  </w:r>
                  <w:r w:rsidR="00097577">
                    <w:rPr>
                      <w:sz w:val="23"/>
                      <w:szCs w:val="23"/>
                    </w:rPr>
                    <w:t xml:space="preserve">　　</w:t>
                  </w:r>
                  <w:r w:rsidR="006E2AD9">
                    <w:rPr>
                      <w:sz w:val="23"/>
                      <w:szCs w:val="23"/>
                    </w:rPr>
                    <w:t xml:space="preserve">　</w:t>
                  </w:r>
                  <w:r w:rsidR="00097577">
                    <w:rPr>
                      <w:sz w:val="23"/>
                      <w:szCs w:val="23"/>
                    </w:rPr>
                    <w:t xml:space="preserve">　</w:t>
                  </w:r>
                  <w:r>
                    <w:rPr>
                      <w:color w:val="FF0000"/>
                      <w:sz w:val="23"/>
                      <w:szCs w:val="23"/>
                    </w:rPr>
                    <w:t xml:space="preserve">　</w:t>
                  </w:r>
                  <w:r>
                    <w:rPr>
                      <w:color w:val="auto"/>
                      <w:sz w:val="23"/>
                      <w:szCs w:val="23"/>
                    </w:rPr>
                    <w:t>〕</w:t>
                  </w:r>
                </w:p>
              </w:tc>
            </w:tr>
            <w:tr w:rsidR="005F3D9F" w:rsidTr="006E2AD9">
              <w:trPr>
                <w:trHeight w:val="887"/>
              </w:trPr>
              <w:tc>
                <w:tcPr>
                  <w:tcW w:w="2551" w:type="dxa"/>
                  <w:vMerge/>
                </w:tcPr>
                <w:p w:rsidR="005F3D9F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6334" w:type="dxa"/>
                </w:tcPr>
                <w:p w:rsidR="005F3D9F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〒（　　　</w:t>
                  </w:r>
                  <w:r w:rsidR="006E2AD9">
                    <w:rPr>
                      <w:sz w:val="23"/>
                      <w:szCs w:val="23"/>
                    </w:rPr>
                    <w:t>－</w:t>
                  </w:r>
                  <w:r>
                    <w:rPr>
                      <w:sz w:val="23"/>
                      <w:szCs w:val="23"/>
                    </w:rPr>
                    <w:t xml:space="preserve">　　　　</w:t>
                  </w:r>
                  <w:r w:rsidRPr="00BE56B6">
                    <w:rPr>
                      <w:sz w:val="23"/>
                      <w:szCs w:val="23"/>
                    </w:rPr>
                    <w:t>）</w:t>
                  </w:r>
                </w:p>
                <w:p w:rsidR="005F3D9F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5D3EEE" w:rsidRPr="005F3D9F" w:rsidRDefault="005D3EEE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5F3D9F" w:rsidTr="006E2AD9">
              <w:trPr>
                <w:trHeight w:val="421"/>
              </w:trPr>
              <w:tc>
                <w:tcPr>
                  <w:tcW w:w="2551" w:type="dxa"/>
                  <w:vMerge w:val="restart"/>
                </w:tcPr>
                <w:p w:rsidR="0042058C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氏名又は名称及び</w:t>
                  </w:r>
                </w:p>
                <w:p w:rsidR="005F3D9F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bookmarkStart w:id="0" w:name="_GoBack"/>
                  <w:bookmarkEnd w:id="0"/>
                  <w:r w:rsidRPr="00BE56B6">
                    <w:rPr>
                      <w:sz w:val="23"/>
                      <w:szCs w:val="23"/>
                    </w:rPr>
                    <w:t>代表者氏名</w:t>
                  </w:r>
                </w:p>
              </w:tc>
              <w:tc>
                <w:tcPr>
                  <w:tcW w:w="6334" w:type="dxa"/>
                  <w:tcBorders>
                    <w:bottom w:val="dashed" w:sz="4" w:space="0" w:color="auto"/>
                  </w:tcBorders>
                </w:tcPr>
                <w:p w:rsidR="005F3D9F" w:rsidRPr="0025483D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フリガナ</w:t>
                  </w:r>
                  <w:r>
                    <w:rPr>
                      <w:sz w:val="23"/>
                      <w:szCs w:val="23"/>
                    </w:rPr>
                    <w:t xml:space="preserve">　</w:t>
                  </w:r>
                </w:p>
              </w:tc>
            </w:tr>
            <w:tr w:rsidR="005F3D9F" w:rsidTr="006E2AD9">
              <w:trPr>
                <w:trHeight w:val="983"/>
              </w:trPr>
              <w:tc>
                <w:tcPr>
                  <w:tcW w:w="2551" w:type="dxa"/>
                  <w:vMerge/>
                </w:tcPr>
                <w:p w:rsidR="005F3D9F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6334" w:type="dxa"/>
                  <w:tcBorders>
                    <w:top w:val="dashed" w:sz="4" w:space="0" w:color="auto"/>
                  </w:tcBorders>
                </w:tcPr>
                <w:p w:rsidR="005F3D9F" w:rsidRDefault="005F3D9F" w:rsidP="005F3D9F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</w:tbl>
          <w:p w:rsidR="006E2AD9" w:rsidRDefault="006E2AD9" w:rsidP="00F1473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6E2AD9" w:rsidRDefault="006E2AD9" w:rsidP="000667A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F1473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lastRenderedPageBreak/>
              <w:t>２　電波法第５条に規定する欠格事由</w:t>
            </w:r>
          </w:p>
          <w:tbl>
            <w:tblPr>
              <w:tblStyle w:val="a9"/>
              <w:tblW w:w="9141" w:type="dxa"/>
              <w:tblInd w:w="412" w:type="dxa"/>
              <w:tblLook w:val="04A0" w:firstRow="1" w:lastRow="0" w:firstColumn="1" w:lastColumn="0" w:noHBand="0" w:noVBand="1"/>
            </w:tblPr>
            <w:tblGrid>
              <w:gridCol w:w="2512"/>
              <w:gridCol w:w="4394"/>
              <w:gridCol w:w="2235"/>
            </w:tblGrid>
            <w:tr w:rsidR="00F1473E" w:rsidTr="006E2AD9">
              <w:trPr>
                <w:trHeight w:val="761"/>
              </w:trPr>
              <w:tc>
                <w:tcPr>
                  <w:tcW w:w="2512" w:type="dxa"/>
                </w:tcPr>
                <w:p w:rsidR="00985853" w:rsidRDefault="00F1473E" w:rsidP="00F1473E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F1473E">
                    <w:rPr>
                      <w:sz w:val="23"/>
                      <w:szCs w:val="23"/>
                    </w:rPr>
                    <w:t>開設しようとする</w:t>
                  </w:r>
                </w:p>
                <w:p w:rsidR="00F1473E" w:rsidRDefault="00F1473E" w:rsidP="00F1473E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F1473E">
                    <w:rPr>
                      <w:sz w:val="23"/>
                      <w:szCs w:val="23"/>
                    </w:rPr>
                    <w:t>無線局</w:t>
                  </w:r>
                </w:p>
              </w:tc>
              <w:tc>
                <w:tcPr>
                  <w:tcW w:w="4394" w:type="dxa"/>
                </w:tcPr>
                <w:p w:rsidR="00F1473E" w:rsidRDefault="00F1473E" w:rsidP="00BE56B6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F1473E">
                    <w:rPr>
                      <w:sz w:val="23"/>
                      <w:szCs w:val="23"/>
                    </w:rPr>
                    <w:t>無線局の種類（法第２項各号）</w:t>
                  </w:r>
                </w:p>
              </w:tc>
              <w:tc>
                <w:tcPr>
                  <w:tcW w:w="2235" w:type="dxa"/>
                </w:tcPr>
                <w:p w:rsidR="00F1473E" w:rsidRDefault="00D8238C" w:rsidP="00D8238C">
                  <w:pPr>
                    <w:spacing w:line="360" w:lineRule="exact"/>
                    <w:jc w:val="left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該　当</w:t>
                  </w:r>
                  <w:r w:rsidR="00F1473E">
                    <w:rPr>
                      <w:sz w:val="23"/>
                      <w:szCs w:val="23"/>
                    </w:rPr>
                    <w:t xml:space="preserve">　　　</w:t>
                  </w:r>
                  <w:r w:rsidR="006E2AD9">
                    <w:rPr>
                      <w:sz w:val="23"/>
                      <w:szCs w:val="23"/>
                    </w:rPr>
                    <w:t xml:space="preserve">　</w:t>
                  </w:r>
                  <w:r w:rsidR="00985853">
                    <w:rPr>
                      <w:sz w:val="23"/>
                      <w:szCs w:val="23"/>
                    </w:rPr>
                    <w:t>☑</w:t>
                  </w:r>
                </w:p>
                <w:p w:rsidR="00F1473E" w:rsidRDefault="00F1473E" w:rsidP="00D8238C">
                  <w:pPr>
                    <w:spacing w:line="360" w:lineRule="exact"/>
                    <w:jc w:val="left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該当しない　　□</w:t>
                  </w:r>
                </w:p>
              </w:tc>
            </w:tr>
            <w:tr w:rsidR="00243C84" w:rsidTr="006E2AD9">
              <w:trPr>
                <w:trHeight w:val="372"/>
              </w:trPr>
              <w:tc>
                <w:tcPr>
                  <w:tcW w:w="2512" w:type="dxa"/>
                </w:tcPr>
                <w:p w:rsidR="00243C84" w:rsidRPr="00F1473E" w:rsidRDefault="00243C84" w:rsidP="00243C84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243C84">
                    <w:rPr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4394" w:type="dxa"/>
                </w:tcPr>
                <w:p w:rsidR="00243C84" w:rsidRPr="00F1473E" w:rsidRDefault="00243C84" w:rsidP="00243C84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F1473E">
                    <w:rPr>
                      <w:sz w:val="23"/>
                      <w:szCs w:val="23"/>
                    </w:rPr>
                    <w:t>処分歴等（同条第３項）</w:t>
                  </w:r>
                </w:p>
              </w:tc>
              <w:tc>
                <w:tcPr>
                  <w:tcW w:w="2235" w:type="dxa"/>
                </w:tcPr>
                <w:p w:rsidR="00243C84" w:rsidRDefault="00985853" w:rsidP="00243C84">
                  <w:pPr>
                    <w:rPr>
                      <w:rFonts w:hint="default"/>
                    </w:rPr>
                  </w:pPr>
                  <w:sdt>
                    <w:sdtPr>
                      <w:rPr>
                        <w:sz w:val="22"/>
                      </w:rPr>
                      <w:id w:val="1483279986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☐</w:t>
                      </w:r>
                    </w:sdtContent>
                  </w:sdt>
                  <w:r w:rsidR="00243C84" w:rsidRPr="00673610">
                    <w:rPr>
                      <w:sz w:val="23"/>
                      <w:szCs w:val="23"/>
                    </w:rPr>
                    <w:t xml:space="preserve">有　　</w:t>
                  </w:r>
                  <w:r w:rsidR="006E2AD9">
                    <w:rPr>
                      <w:sz w:val="23"/>
                      <w:szCs w:val="23"/>
                    </w:rPr>
                    <w:t xml:space="preserve">　</w:t>
                  </w:r>
                  <w:sdt>
                    <w:sdtPr>
                      <w:rPr>
                        <w:sz w:val="22"/>
                      </w:rPr>
                      <w:id w:val="-428820638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☐</w:t>
                      </w:r>
                    </w:sdtContent>
                  </w:sdt>
                  <w:r w:rsidR="00243C84" w:rsidRPr="00673610">
                    <w:rPr>
                      <w:sz w:val="23"/>
                      <w:szCs w:val="23"/>
                    </w:rPr>
                    <w:t>無</w:t>
                  </w:r>
                </w:p>
              </w:tc>
            </w:tr>
          </w:tbl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３　免許又は再免許に関する事項</w:t>
            </w:r>
          </w:p>
        </w:tc>
      </w:tr>
      <w:tr w:rsidR="00BE56B6" w:rsidRPr="00BE56B6" w:rsidTr="006E2AD9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8241EB" w:rsidRDefault="00B46B51" w:rsidP="008241EB">
            <w:pPr>
              <w:pStyle w:val="aa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BE56B6" w:rsidRPr="008241EB">
              <w:rPr>
                <w:sz w:val="23"/>
                <w:szCs w:val="23"/>
              </w:rPr>
              <w:t>無線局の種別及び局数</w:t>
            </w:r>
          </w:p>
        </w:tc>
        <w:tc>
          <w:tcPr>
            <w:tcW w:w="29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8241EB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簡易無線局　　　　局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識別信号</w:t>
            </w:r>
          </w:p>
        </w:tc>
        <w:tc>
          <w:tcPr>
            <w:tcW w:w="29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867D6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③　免許の番号</w:t>
            </w:r>
          </w:p>
        </w:tc>
        <w:tc>
          <w:tcPr>
            <w:tcW w:w="29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867D6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④　免許の年月日</w:t>
            </w:r>
          </w:p>
        </w:tc>
        <w:tc>
          <w:tcPr>
            <w:tcW w:w="29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⑤　希望する免許の有効期間</w:t>
            </w:r>
          </w:p>
        </w:tc>
        <w:tc>
          <w:tcPr>
            <w:tcW w:w="29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⑥　備考</w:t>
            </w:r>
          </w:p>
        </w:tc>
        <w:tc>
          <w:tcPr>
            <w:tcW w:w="29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0211A" w:rsidRPr="00BE56B6" w:rsidRDefault="0010211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４　電波利用料</w:t>
            </w:r>
          </w:p>
          <w:p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電波利用料の前納</w:t>
            </w:r>
          </w:p>
        </w:tc>
      </w:tr>
      <w:tr w:rsidR="00BE56B6" w:rsidRPr="00BE56B6" w:rsidTr="006E2AD9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98585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2"/>
                </w:rPr>
                <w:id w:val="-21293957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 xml:space="preserve">有　　　　</w:t>
            </w:r>
            <w:sdt>
              <w:sdtPr>
                <w:rPr>
                  <w:sz w:val="22"/>
                </w:rPr>
                <w:id w:val="-3483362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無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:rsidR="00BE56B6" w:rsidRPr="00BE56B6" w:rsidRDefault="00985853" w:rsidP="00BE56B6">
            <w:pPr>
              <w:spacing w:line="360" w:lineRule="exact"/>
              <w:ind w:left="220" w:hangingChars="100" w:hanging="22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2"/>
                </w:rPr>
                <w:id w:val="-14939440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無線局の免許の有効期間まで前納します（電波法第13条第２項に規定する無線局を除く。）。</w:t>
            </w:r>
          </w:p>
          <w:p w:rsidR="00BE56B6" w:rsidRPr="00BE56B6" w:rsidRDefault="00985853" w:rsidP="00BE56B6">
            <w:pPr>
              <w:spacing w:line="360" w:lineRule="exact"/>
              <w:ind w:left="220" w:hangingChars="100" w:hanging="22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2"/>
                </w:rPr>
                <w:id w:val="-18904882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その他（　　　　年）</w:t>
            </w: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10211A" w:rsidRDefault="0010211A" w:rsidP="001021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BE56B6" w:rsidRPr="00BE56B6" w:rsidRDefault="00985853" w:rsidP="00BE56B6">
            <w:pPr>
              <w:spacing w:line="360" w:lineRule="exact"/>
              <w:ind w:leftChars="300" w:left="480" w:firstLineChars="100" w:firstLine="22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2"/>
                </w:rPr>
                <w:id w:val="363994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１の欄と同一のため記載を省略します。</w:t>
            </w:r>
          </w:p>
        </w:tc>
      </w:tr>
      <w:tr w:rsidR="00BE56B6" w:rsidRPr="00BE56B6" w:rsidTr="006E2AD9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</w:t>
            </w:r>
            <w:r w:rsidR="0082145E">
              <w:rPr>
                <w:sz w:val="23"/>
                <w:szCs w:val="23"/>
              </w:rPr>
              <w:t xml:space="preserve">　</w:t>
            </w:r>
            <w:r w:rsidR="008241EB">
              <w:rPr>
                <w:sz w:val="23"/>
                <w:szCs w:val="23"/>
              </w:rPr>
              <w:t xml:space="preserve">　　</w:t>
            </w:r>
            <w:r w:rsidR="006E2AD9">
              <w:rPr>
                <w:sz w:val="23"/>
                <w:szCs w:val="23"/>
              </w:rPr>
              <w:t xml:space="preserve">　</w:t>
            </w:r>
            <w:r w:rsidR="008241EB">
              <w:rPr>
                <w:sz w:val="23"/>
                <w:szCs w:val="23"/>
              </w:rPr>
              <w:t xml:space="preserve">　　</w:t>
            </w:r>
            <w:r w:rsidR="0082145E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>〕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〒（　</w:t>
            </w:r>
            <w:r w:rsidR="005F3D9F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　－　</w:t>
            </w:r>
            <w:r w:rsidR="005F3D9F">
              <w:rPr>
                <w:sz w:val="23"/>
                <w:szCs w:val="23"/>
              </w:rPr>
              <w:t xml:space="preserve">　　</w:t>
            </w:r>
            <w:r w:rsidRPr="00BE56B6">
              <w:rPr>
                <w:sz w:val="23"/>
                <w:szCs w:val="23"/>
              </w:rPr>
              <w:t xml:space="preserve">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74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74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F3D9F" w:rsidRPr="00BE56B6" w:rsidRDefault="005F3D9F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:rsidTr="006E2AD9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74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74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3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2AD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883BDF" w:rsidRDefault="00883BDF">
      <w:pPr>
        <w:rPr>
          <w:rFonts w:hint="default"/>
        </w:rPr>
      </w:pPr>
    </w:p>
    <w:sectPr w:rsidR="00883BDF" w:rsidSect="00BE56B6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E8F" w:rsidRDefault="00910E8F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910E8F" w:rsidRDefault="00910E8F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F" w:rsidRDefault="00883BD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883BDF" w:rsidRDefault="00883B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E8F" w:rsidRDefault="00910E8F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910E8F" w:rsidRDefault="00910E8F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6099B"/>
    <w:multiLevelType w:val="hybridMultilevel"/>
    <w:tmpl w:val="42088B74"/>
    <w:lvl w:ilvl="0" w:tplc="E0C46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358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B6"/>
    <w:rsid w:val="00061E70"/>
    <w:rsid w:val="000667AC"/>
    <w:rsid w:val="00097577"/>
    <w:rsid w:val="0010211A"/>
    <w:rsid w:val="00156FBF"/>
    <w:rsid w:val="00243C84"/>
    <w:rsid w:val="002D4C26"/>
    <w:rsid w:val="003E5DDE"/>
    <w:rsid w:val="00401CFF"/>
    <w:rsid w:val="0042058C"/>
    <w:rsid w:val="005D3EEE"/>
    <w:rsid w:val="005F3D9F"/>
    <w:rsid w:val="00606410"/>
    <w:rsid w:val="00635529"/>
    <w:rsid w:val="006E2AD9"/>
    <w:rsid w:val="0080178E"/>
    <w:rsid w:val="0082145E"/>
    <w:rsid w:val="008241EB"/>
    <w:rsid w:val="008356E4"/>
    <w:rsid w:val="0087507C"/>
    <w:rsid w:val="00883BDF"/>
    <w:rsid w:val="008B1F98"/>
    <w:rsid w:val="00910E8F"/>
    <w:rsid w:val="00985853"/>
    <w:rsid w:val="009A06B3"/>
    <w:rsid w:val="00A867D6"/>
    <w:rsid w:val="00AD503B"/>
    <w:rsid w:val="00B069E8"/>
    <w:rsid w:val="00B46B51"/>
    <w:rsid w:val="00BE56B6"/>
    <w:rsid w:val="00C41F9D"/>
    <w:rsid w:val="00D40B7A"/>
    <w:rsid w:val="00D8238C"/>
    <w:rsid w:val="00EF56B6"/>
    <w:rsid w:val="00F1473E"/>
    <w:rsid w:val="00F3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22844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table" w:styleId="a9">
    <w:name w:val="Table Grid"/>
    <w:basedOn w:val="a1"/>
    <w:uiPriority w:val="39"/>
    <w:rsid w:val="005F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241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366</Characters>
  <DocSecurity>0</DocSecurity>
  <Lines>40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2023-04-21T00:58:00Z</dcterms:created>
  <dcterms:modified xsi:type="dcterms:W3CDTF">2023-08-31T02:41:00Z</dcterms:modified>
</cp:coreProperties>
</file>